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7AC5F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B08A9A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6617C9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4F51ED8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24B05" wp14:editId="7714C8D8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1AB867" w14:textId="77777777" w:rsidR="006D0B5B" w:rsidRPr="00CB19B9" w:rsidRDefault="006D0B5B" w:rsidP="00B95CCC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6C20F858" w14:textId="77777777" w:rsidR="006D0B5B" w:rsidRPr="00CB19B9" w:rsidRDefault="006D0B5B" w:rsidP="00B95CC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524B05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101AB867" w14:textId="77777777" w:rsidR="006D0B5B" w:rsidRPr="00CB19B9" w:rsidRDefault="006D0B5B" w:rsidP="00B95CCC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6C20F858" w14:textId="77777777" w:rsidR="006D0B5B" w:rsidRPr="00CB19B9" w:rsidRDefault="006D0B5B" w:rsidP="00B95CC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2AAD1F9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EA16C2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1BFB40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26ADE9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8EA237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95F798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EC6F09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10886B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F257E6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C6F711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533FC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6C176E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6FB40B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FEE09A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9F4A0B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8C7231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9903B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B2F5FD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7C79F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960082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425403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41E6B6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B95CCC" w:rsidRPr="00F01620" w14:paraId="7220B65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0B4960" w14:textId="77777777" w:rsidR="00B95CCC" w:rsidRPr="00F01620" w:rsidRDefault="00B95CCC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0AC47E" w14:textId="77777777" w:rsidR="00B95CCC" w:rsidRPr="00F01620" w:rsidRDefault="001706FD" w:rsidP="001706F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2021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B95CC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B95CC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B95CCC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B95CCC" w:rsidRPr="00F01620" w14:paraId="52218E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010E83" w14:textId="77777777" w:rsidR="00B95CCC" w:rsidRPr="00F01620" w:rsidRDefault="00B95CCC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96AAC0" w14:textId="77777777" w:rsidR="00B95CCC" w:rsidRPr="00F01620" w:rsidRDefault="001706FD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84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45736051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7A13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1310C" w14:textId="77777777" w:rsidR="00536B59" w:rsidRPr="00F01620" w:rsidRDefault="00244CC6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회계2급</w:t>
            </w:r>
          </w:p>
        </w:tc>
      </w:tr>
      <w:tr w:rsidR="00536B59" w:rsidRPr="00F01620" w14:paraId="7B586092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2DDC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436A7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087DBF4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B207CA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85A2B4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3AB66F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7574E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6136F3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3"/>
        <w:gridCol w:w="900"/>
        <w:gridCol w:w="3510"/>
        <w:gridCol w:w="1858"/>
        <w:gridCol w:w="225"/>
        <w:gridCol w:w="675"/>
        <w:gridCol w:w="105"/>
        <w:gridCol w:w="2644"/>
      </w:tblGrid>
      <w:tr w:rsidR="00536B59" w:rsidRPr="00F01620" w14:paraId="625BF298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9E0631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059A5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011CC8" w:rsidRPr="00F01620" w14:paraId="77AC72D9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76A16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A2994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BA121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4076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0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계정과목등록</w:t>
            </w:r>
          </w:p>
        </w:tc>
      </w:tr>
      <w:tr w:rsidR="00011CC8" w:rsidRPr="00F01620" w14:paraId="3928CD62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EE1C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834FC" w14:textId="77777777" w:rsidR="003778D9" w:rsidRPr="003778D9" w:rsidRDefault="00F40293" w:rsidP="003778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3778D9"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[계정과목등록]에 대한 설명이다. 이에 대한 설명으로 </w:t>
            </w:r>
            <w:r w:rsidR="003778D9" w:rsidRPr="006D0B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3778D9"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D456908" w14:textId="77777777" w:rsidR="003778D9" w:rsidRPr="003778D9" w:rsidRDefault="003778D9" w:rsidP="003778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778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계정과목은 시스템에서 등록된 계정과목 이외에도 사용자가 회사에 맞게 등록하여 사용할 수 있다</w:t>
            </w:r>
          </w:p>
          <w:p w14:paraId="6ADB4EAA" w14:textId="77777777" w:rsidR="003778D9" w:rsidRPr="003778D9" w:rsidRDefault="003778D9" w:rsidP="003778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778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시스템에서 주어지는 관리항목이 없을 때에는 사용자가 관리항목을 추가로 등록하여 사용할 수 있다.</w:t>
            </w:r>
          </w:p>
          <w:p w14:paraId="7A65CC36" w14:textId="77777777" w:rsidR="003778D9" w:rsidRPr="003778D9" w:rsidRDefault="003778D9" w:rsidP="003778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778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새로운 계정과목이 등록될 때에는 항상 [계정별비용구분등록]에</w:t>
            </w:r>
            <w:r w:rsidR="003C7D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서</w:t>
            </w:r>
            <w:r w:rsidR="00AA52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설정</w:t>
            </w:r>
            <w:r w:rsidR="003C7D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</w:t>
            </w:r>
            <w:r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C7D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필요하다</w:t>
            </w:r>
            <w:r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2E582895" w14:textId="77777777" w:rsidR="00536B59" w:rsidRPr="00F01620" w:rsidRDefault="003778D9" w:rsidP="003C7D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778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C7DB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계정과목</w:t>
            </w:r>
            <w:r w:rsidR="003C7D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등록하면 </w:t>
            </w:r>
            <w:r w:rsidR="003C7DB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재무제표</w:t>
            </w:r>
            <w:r w:rsidR="006951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C7D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뿐만 아니라</w:t>
            </w:r>
            <w:r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일반장부에</w:t>
            </w:r>
            <w:r w:rsidR="003C7D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서도</w:t>
            </w:r>
            <w:r w:rsidRPr="003778D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C7D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표시될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19A47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C61B0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E3A13" w14:textId="77777777" w:rsidR="003C7DBB" w:rsidRDefault="003C7DBB" w:rsidP="003C7D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3086A9B2" w14:textId="77777777" w:rsidR="00536B59" w:rsidRPr="00F01620" w:rsidRDefault="003C7DBB" w:rsidP="00F10E2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="00F10E2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[계정별비용구분등록]</w:t>
            </w:r>
            <w:r w:rsidR="00F10E2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10E2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에서의 설정은 비용 계정과목에만 필요하다.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14:paraId="4F8CD69C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5BF98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806A1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73ABA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8E27A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92F0C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2CD3D8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C7EA79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AF819" w14:textId="77777777" w:rsidR="00536B59" w:rsidRPr="00F01620" w:rsidRDefault="00011CC8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69F1FD" wp14:editId="427569ED">
                  <wp:extent cx="6105525" cy="4579435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2429" cy="4584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82779F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11FE81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D80EA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E1E92E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F7E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2314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C48C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5619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C20DE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FFA9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1831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C8747" w14:textId="77777777" w:rsidR="00732119" w:rsidRPr="00F01620" w:rsidRDefault="00011CC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6D7C0B" wp14:editId="5C3C8EC2">
                  <wp:extent cx="5915025" cy="4436551"/>
                  <wp:effectExtent l="0" t="0" r="0" b="254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0561" cy="4440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F4088C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F64E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3A19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E162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8E4A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CD39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16D5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FEEB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905C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9CC270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8018D70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E9BB20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0609235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"/>
        <w:gridCol w:w="897"/>
        <w:gridCol w:w="3499"/>
        <w:gridCol w:w="1974"/>
        <w:gridCol w:w="224"/>
        <w:gridCol w:w="673"/>
        <w:gridCol w:w="105"/>
        <w:gridCol w:w="2594"/>
      </w:tblGrid>
      <w:tr w:rsidR="00DE7D5C" w:rsidRPr="00F01620" w14:paraId="4733C67D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9E6D72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D96CE9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3F539B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528A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452D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BA1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2F7055" w14:textId="77777777" w:rsidR="00DE7D5C" w:rsidRPr="00F01620" w:rsidRDefault="00C1309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건별반제설정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1F021C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B418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E275B" w14:textId="77777777" w:rsidR="00C13093" w:rsidRPr="00C13093" w:rsidRDefault="00C13093" w:rsidP="00C130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첨부그림의 </w:t>
            </w:r>
            <w:r w:rsidR="008879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외상매출금</w:t>
            </w:r>
            <w:r w:rsidR="008879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계정에 대한 설명으로 </w:t>
            </w:r>
            <w:r w:rsidRPr="006D0B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6A871F3" w14:textId="77777777" w:rsidR="00C13093" w:rsidRPr="00C13093" w:rsidRDefault="00C13093" w:rsidP="00C130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130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"거래처" 관리항목의 [</w:t>
            </w:r>
            <w:r w:rsidR="00340A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대변필수여부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8879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체크</w:t>
            </w:r>
            <w:r w:rsidR="00340A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 해제하여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저장할 수 </w:t>
            </w:r>
            <w:r w:rsidR="00340A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없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다.</w:t>
            </w:r>
          </w:p>
          <w:p w14:paraId="17285158" w14:textId="03B07875" w:rsidR="0088794A" w:rsidRDefault="00C13093" w:rsidP="00C130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130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E6E0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전표입력</w:t>
            </w:r>
            <w:r w:rsidR="005E6E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에서 외상매출금을 반제 처리할 때, 반드시 발생전표를 선택하여 반제</w:t>
            </w:r>
            <w:r w:rsidR="008879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처리하여야 한다.</w:t>
            </w:r>
          </w:p>
          <w:p w14:paraId="00C55D30" w14:textId="622624AB" w:rsidR="00C13093" w:rsidRPr="00C13093" w:rsidRDefault="00C13093" w:rsidP="00C130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="000E06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외상매출금</w:t>
            </w:r>
            <w:r w:rsidR="000E06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5E6E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계정에 대한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발생전표와 반제전표는 </w:t>
            </w:r>
            <w:r w:rsidR="005E6E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항상 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1:1 관계이다.</w:t>
            </w:r>
          </w:p>
          <w:p w14:paraId="2E94A11A" w14:textId="2409D2EF" w:rsidR="00DE7D5C" w:rsidRPr="00F01620" w:rsidRDefault="00C13093" w:rsidP="0088794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130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[장부_건별반제조회] 화면에서 조회</w:t>
            </w:r>
            <w:r w:rsidR="008879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조건의 계정과목 코드도움</w:t>
            </w:r>
            <w:r w:rsidR="008879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표시</w:t>
            </w:r>
            <w:r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531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842B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911AA6" w14:textId="77777777" w:rsidR="0058464C" w:rsidRDefault="0058464C" w:rsidP="005846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4DB812E4" w14:textId="77777777" w:rsidR="0058464C" w:rsidRDefault="0058464C" w:rsidP="005846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29B9A4B3" w14:textId="77777777" w:rsidR="00DE7D5C" w:rsidRPr="00F01620" w:rsidRDefault="0058464C" w:rsidP="005846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1: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N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형태로 반제 가능하다.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68D9E10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C6B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D7B88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CFEBC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9573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88AB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22B61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B1AAF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F888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8794A">
              <w:rPr>
                <w:noProof/>
              </w:rPr>
              <w:drawing>
                <wp:inline distT="0" distB="0" distL="0" distR="0" wp14:anchorId="1A3D7D5F" wp14:editId="43FF77A2">
                  <wp:extent cx="6265628" cy="4215765"/>
                  <wp:effectExtent l="0" t="0" r="1905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0264" cy="4218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BBD7C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592A0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06AA30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052A1DC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1735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C385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E98E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186C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0A01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D7D5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35A1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82DB77" w14:textId="77777777" w:rsidR="00732119" w:rsidRPr="00F01620" w:rsidRDefault="00340A0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9D5EB0" wp14:editId="424661CD">
                  <wp:extent cx="6050943" cy="4538207"/>
                  <wp:effectExtent l="0" t="0" r="6985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2867" cy="453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3D2129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521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B44C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D97A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3FA1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1DFE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CC356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2AB1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D61A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D1EFC9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CC5A3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2AD960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862085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900"/>
        <w:gridCol w:w="3510"/>
        <w:gridCol w:w="1929"/>
        <w:gridCol w:w="225"/>
        <w:gridCol w:w="675"/>
        <w:gridCol w:w="105"/>
        <w:gridCol w:w="2546"/>
      </w:tblGrid>
      <w:tr w:rsidR="006645F8" w:rsidRPr="00F01620" w14:paraId="3B843D2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63A4F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7C097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804E9" w:rsidRPr="00F01620" w14:paraId="7E0BA3B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B6C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DDB30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9C7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19B32" w14:textId="77777777" w:rsidR="00DE7D5C" w:rsidRPr="00F01620" w:rsidRDefault="00DB5F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자동전표유형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804E9" w:rsidRPr="00F01620" w14:paraId="145A65D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428B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EB369F" w14:textId="77777777" w:rsidR="00182783" w:rsidRPr="00182783" w:rsidRDefault="00013BD4" w:rsidP="001827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182783" w:rsidRPr="001827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B5F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전표유형등록</w:t>
            </w:r>
            <w:r w:rsidR="00DB5F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]을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첨부그림과 같이 설정</w:t>
            </w:r>
            <w:r w:rsidR="00DB5F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하였을 경우,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82783" w:rsidRPr="001827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자동 전표 처리를 </w:t>
            </w:r>
            <w:r w:rsidR="00264A0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위한 </w:t>
            </w:r>
            <w:r w:rsidR="00182783" w:rsidRPr="001827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[전표입력(자동전표)] 다이얼로그 </w:t>
            </w:r>
            <w:r w:rsidR="00264A0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화면</w:t>
            </w:r>
            <w:r w:rsidR="00182783" w:rsidRPr="001827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="00182783" w:rsidRPr="001827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="00182783" w:rsidRPr="00AC55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182783" w:rsidRPr="001827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</w:t>
            </w:r>
            <w:r w:rsidR="00182783" w:rsidRPr="001827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은?</w:t>
            </w:r>
          </w:p>
          <w:p w14:paraId="079B3D71" w14:textId="04115C3E" w:rsidR="00484215" w:rsidRPr="00484215" w:rsidRDefault="00484215" w:rsidP="004842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842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645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전표유형이 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"감가상각전표처리"</w:t>
            </w:r>
            <w:r w:rsidR="006645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 경우,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A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저장 후 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삭제할 수 없다. </w:t>
            </w:r>
          </w:p>
          <w:p w14:paraId="6990DD0F" w14:textId="290C704B" w:rsidR="00484215" w:rsidRPr="00484215" w:rsidRDefault="00484215" w:rsidP="004842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842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645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전표유형이 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"구매매입정산처리전표"</w:t>
            </w:r>
            <w:r w:rsidR="00E560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 경우,</w:t>
            </w:r>
            <w:r w:rsidR="00E560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542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금액을 수정할 수 없다 </w:t>
            </w:r>
          </w:p>
          <w:p w14:paraId="757D6D73" w14:textId="5D3CC8CF" w:rsidR="00484215" w:rsidRPr="00484215" w:rsidRDefault="00484215" w:rsidP="004842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842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645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전표유형이 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"급상여전표"</w:t>
            </w:r>
            <w:r w:rsidR="00E560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 경우,</w:t>
            </w:r>
            <w:r w:rsidR="00E560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분개</w:t>
            </w:r>
            <w:r w:rsidR="002C542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처리를 추가할 수 없다. </w:t>
            </w:r>
          </w:p>
          <w:p w14:paraId="67DCCF48" w14:textId="7FF085B0" w:rsidR="00DE7D5C" w:rsidRPr="00F01620" w:rsidRDefault="00484215" w:rsidP="004842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842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645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전표유형이 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"기타입출고전표_자재"</w:t>
            </w:r>
            <w:r w:rsidR="00E560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 경우,</w:t>
            </w:r>
            <w:r w:rsidR="00E560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842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회계일을 변경할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08FC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CD585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6116FC" w14:textId="77777777" w:rsidR="002804E9" w:rsidRDefault="002804E9" w:rsidP="002804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75BB8CD9" w14:textId="77777777" w:rsidR="002804E9" w:rsidRDefault="002804E9" w:rsidP="002804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14:paraId="37174FBA" w14:textId="77777777" w:rsidR="00DE7D5C" w:rsidRPr="00F01620" w:rsidRDefault="002804E9" w:rsidP="002804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Pr="002804E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2804E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전표입력] 화면에서</w:t>
            </w:r>
            <w:r w:rsidR="00661A8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만</w:t>
            </w:r>
            <w:r w:rsidRPr="002804E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삭제할 수 없다</w:t>
            </w:r>
            <w:r w:rsidR="005A0AB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3E149A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0D5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FFC9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F2CFE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1DE6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2CD8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74312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8FBF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A047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72CE9">
              <w:rPr>
                <w:noProof/>
              </w:rPr>
              <w:drawing>
                <wp:inline distT="0" distB="0" distL="0" distR="0" wp14:anchorId="2122C37A" wp14:editId="4DB1D62B">
                  <wp:extent cx="5764696" cy="4323797"/>
                  <wp:effectExtent l="0" t="0" r="7620" b="63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4624" cy="4331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5A0C61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2C3AA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A9153F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F22E7E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DD11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E84EC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23E07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6644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5795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025F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24D2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355E3" w14:textId="77777777" w:rsidR="00732119" w:rsidRPr="00F01620" w:rsidRDefault="00572CE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7207F6" wp14:editId="43A84820">
                  <wp:extent cx="5844209" cy="4383157"/>
                  <wp:effectExtent l="0" t="0" r="4445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3889" cy="4390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E624A4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7DE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A267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74FF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8873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BD90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6F55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1EE7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61AE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BC99C5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08018D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D46ACE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B63F2D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8"/>
        <w:gridCol w:w="900"/>
        <w:gridCol w:w="3510"/>
        <w:gridCol w:w="1856"/>
        <w:gridCol w:w="225"/>
        <w:gridCol w:w="675"/>
        <w:gridCol w:w="105"/>
        <w:gridCol w:w="2641"/>
      </w:tblGrid>
      <w:tr w:rsidR="00DE7D5C" w:rsidRPr="00F01620" w14:paraId="7EE2CBF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8ACB4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B63382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26043" w:rsidRPr="00F01620" w14:paraId="08F64C2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745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7F4C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7754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E659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604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계정관리항목값등록</w:t>
            </w:r>
          </w:p>
        </w:tc>
      </w:tr>
      <w:tr w:rsidR="00DE7D5C" w:rsidRPr="00F01620" w14:paraId="5442DFB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D3AC0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7ACC01" w14:textId="77777777" w:rsidR="00514579" w:rsidRPr="00514579" w:rsidRDefault="00EC3AF9" w:rsidP="00514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="00514579" w:rsidRPr="005145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담당자는 (판)여비교통비의 관리항목으로 ‘여비교통비세목’</w:t>
            </w:r>
            <w:r w:rsidR="00AC557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="00514579" w:rsidRPr="005145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등록하였으며 전표처리 시 관리하고자 한다. 관리항목_‘여비교통비세목’에 대한 관리하고자 하는 세목을 등록할 수 있는 화면으로 옳은 것은? </w:t>
            </w:r>
          </w:p>
          <w:p w14:paraId="2BF0FED5" w14:textId="77777777" w:rsidR="00514579" w:rsidRPr="00514579" w:rsidRDefault="00514579" w:rsidP="00514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14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5145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계정관리항목등록(사용자)</w:t>
            </w:r>
          </w:p>
          <w:p w14:paraId="576CFB42" w14:textId="77777777" w:rsidR="00514579" w:rsidRPr="00514579" w:rsidRDefault="00514579" w:rsidP="00514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14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5145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계정관리항목값등록</w:t>
            </w:r>
          </w:p>
          <w:p w14:paraId="0AEFF091" w14:textId="77777777" w:rsidR="00514579" w:rsidRPr="00514579" w:rsidRDefault="00514579" w:rsidP="00514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14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5145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관리항목유형별 관리항목등록</w:t>
            </w:r>
          </w:p>
          <w:p w14:paraId="31EC9922" w14:textId="77777777" w:rsidR="00DE7D5C" w:rsidRPr="00F01620" w:rsidRDefault="00514579" w:rsidP="00514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14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5145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계정관리항목현황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BB78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0ACD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86CCC6" w14:textId="77777777" w:rsidR="00EC3AF9" w:rsidRDefault="00EC3AF9" w:rsidP="00EC3A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5A6ABFD0" w14:textId="77777777" w:rsidR="00EC3AF9" w:rsidRDefault="00EC3AF9" w:rsidP="00EC3AF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A6B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4C4D8061" w14:textId="77777777" w:rsidR="00DE7D5C" w:rsidRPr="00F01620" w:rsidRDefault="00EC3AF9" w:rsidP="007E73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="007E73AF" w:rsidRPr="007E73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관리항목</w:t>
            </w:r>
            <w:r w:rsidR="007E73AF" w:rsidRPr="007E73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‘</w:t>
            </w:r>
            <w:r w:rsidR="007E73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여비교통비세목</w:t>
            </w:r>
            <w:r w:rsidR="007E73AF" w:rsidRPr="007E73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7E73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7E73AF" w:rsidRPr="007E73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에 대한 각각의 </w:t>
            </w:r>
            <w:r w:rsidR="007E73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세목은 </w:t>
            </w:r>
            <w:r w:rsidR="007E73AF" w:rsidRPr="007E73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[계정관리항목값등록]</w:t>
            </w:r>
            <w:r w:rsidR="007E73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7E73AF" w:rsidRPr="007E73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화면에서 등록한다.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420745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8CED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89FE7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F531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86E26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A91B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99AE5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C174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9A78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6043">
              <w:rPr>
                <w:noProof/>
              </w:rPr>
              <w:drawing>
                <wp:inline distT="0" distB="0" distL="0" distR="0" wp14:anchorId="29E3D2B6" wp14:editId="241756DA">
                  <wp:extent cx="6076950" cy="4558003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6613" cy="4565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7087"/>
        <w:gridCol w:w="2911"/>
      </w:tblGrid>
      <w:tr w:rsidR="00732119" w:rsidRPr="00F01620" w14:paraId="4B83C8D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1B7C01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102C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2BDAD5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D67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379F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DE30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FD82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094E5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431D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CA36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A345E9" w14:textId="77777777" w:rsidR="00732119" w:rsidRPr="00F01620" w:rsidRDefault="00D911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6BAEA8" wp14:editId="7418251D">
                  <wp:extent cx="6301740" cy="4434840"/>
                  <wp:effectExtent l="0" t="0" r="3810" b="381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1740" cy="443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1E7AEC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AF0D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940D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D096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2A0D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4FAA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3DE1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0638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0E3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0291ED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905B4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0A3F0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11FFA8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6"/>
        <w:gridCol w:w="900"/>
        <w:gridCol w:w="3510"/>
        <w:gridCol w:w="1894"/>
        <w:gridCol w:w="225"/>
        <w:gridCol w:w="675"/>
        <w:gridCol w:w="105"/>
        <w:gridCol w:w="2605"/>
      </w:tblGrid>
      <w:tr w:rsidR="00DE7D5C" w:rsidRPr="00F01620" w14:paraId="3ADEBAA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DA0B59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1F8B4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A2B8D" w:rsidRPr="00F01620" w14:paraId="36959D0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AC72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10E5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4FF4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5825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608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  <w:r w:rsidR="00A67C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초기잔액</w:t>
            </w:r>
          </w:p>
        </w:tc>
      </w:tr>
      <w:tr w:rsidR="009F1C68" w:rsidRPr="00F01620" w14:paraId="6E0CD09E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B63CA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40EEEF" w14:textId="77777777" w:rsidR="000A2B8D" w:rsidRPr="000A2B8D" w:rsidRDefault="000A2B8D" w:rsidP="000A2B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71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금번에 새롭게 </w:t>
            </w:r>
            <w:r w:rsidR="00071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ERP</w:t>
            </w:r>
            <w:r w:rsidR="00071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를 도입한 </w:t>
            </w:r>
            <w:r w:rsidR="00071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영림산업</w:t>
            </w:r>
            <w:r w:rsidR="00071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071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1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㈜국민포장</w:t>
            </w:r>
            <w:r w:rsidR="00071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의 외상매출금 초기</w:t>
            </w:r>
            <w:r w:rsidR="00071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잔액</w:t>
            </w:r>
            <w:r w:rsidR="00071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10,000,000원이 </w:t>
            </w:r>
            <w:r w:rsidR="00071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덜 반영된 것을 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발견하였다.</w:t>
            </w:r>
            <w:r w:rsidR="00071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이를 반영하기 위하여 반드시 사용해야 하는 화면은?</w:t>
            </w:r>
          </w:p>
          <w:p w14:paraId="1C1B5018" w14:textId="77777777" w:rsidR="000A2B8D" w:rsidRPr="000A2B8D" w:rsidRDefault="000A2B8D" w:rsidP="000A2B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2B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[관리항목초기이월잔액입력]</w:t>
            </w:r>
          </w:p>
          <w:p w14:paraId="5EDC7991" w14:textId="77777777" w:rsidR="000A2B8D" w:rsidRPr="000A2B8D" w:rsidRDefault="000A2B8D" w:rsidP="000A2B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2B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[계정초기이월잔액입력]</w:t>
            </w:r>
          </w:p>
          <w:p w14:paraId="4B308924" w14:textId="77777777" w:rsidR="000A2B8D" w:rsidRPr="000A2B8D" w:rsidRDefault="000A2B8D" w:rsidP="000A2B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A2B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[오픈전계정별집계금액입력]</w:t>
            </w:r>
          </w:p>
          <w:p w14:paraId="2009FF46" w14:textId="77777777" w:rsidR="00DE7D5C" w:rsidRPr="00F01620" w:rsidRDefault="000A2B8D" w:rsidP="000A2B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A2B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0A2B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[오픈전관리항목별집계금액입력]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92E81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0DD7A2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47A9E" w14:textId="77777777" w:rsidR="000A2B8D" w:rsidRDefault="000A2B8D" w:rsidP="000A2B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000E5AD" w14:textId="77777777" w:rsidR="000A2B8D" w:rsidRDefault="000A2B8D" w:rsidP="000A2B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14:paraId="2D77F55E" w14:textId="77777777" w:rsidR="00DE7D5C" w:rsidRPr="00F01620" w:rsidRDefault="000A2B8D" w:rsidP="000A2B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="009F1C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0A2B8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계정과목</w:t>
            </w:r>
            <w:r w:rsidR="009F1C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금액</w:t>
            </w:r>
            <w:r w:rsidRPr="000A2B8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 덮어쓰기</w:t>
            </w:r>
            <w:r w:rsidR="009F1C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Pr="000A2B8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기능을 사용하면 계정초기이월잔액 입력은 사용하지 않을 수</w:t>
            </w:r>
            <w:r w:rsidR="009F1C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도</w:t>
            </w:r>
            <w:r w:rsidRPr="000A2B8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있다.</w:t>
            </w:r>
          </w:p>
        </w:tc>
      </w:tr>
      <w:tr w:rsidR="00DE7D5C" w:rsidRPr="00F01620" w14:paraId="5DD687B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C237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D8DB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7900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1F1C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97DD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25471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23E3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E59D76" w14:textId="77777777" w:rsidR="00DE7D5C" w:rsidRPr="00F01620" w:rsidRDefault="00A67CD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54D1AE" wp14:editId="19FCDBB3">
                  <wp:extent cx="6085011" cy="4564049"/>
                  <wp:effectExtent l="0" t="0" r="0" b="825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8500" cy="4566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ABCD12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24FA1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559187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2C4210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B132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E703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96B7E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DC25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796BC2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BCB6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BE9F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F08250" w14:textId="77777777" w:rsidR="00732119" w:rsidRPr="00F01620" w:rsidRDefault="00A67CD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485338D" wp14:editId="551773AD">
                  <wp:extent cx="6098651" cy="4573988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9509" cy="4574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5A977A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343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BC4B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B263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A7EC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2D6F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24C0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E713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F04C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1613EE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B704F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59"/>
        <w:gridCol w:w="3447"/>
        <w:gridCol w:w="1896"/>
        <w:gridCol w:w="225"/>
        <w:gridCol w:w="675"/>
        <w:gridCol w:w="105"/>
        <w:gridCol w:w="2674"/>
      </w:tblGrid>
      <w:tr w:rsidR="00DE7D5C" w:rsidRPr="00F01620" w14:paraId="5BCA3DBE" w14:textId="77777777" w:rsidTr="00C622B0">
        <w:trPr>
          <w:trHeight w:val="420"/>
          <w:jc w:val="right"/>
        </w:trPr>
        <w:tc>
          <w:tcPr>
            <w:tcW w:w="774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5C0D0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7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029993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622B0" w:rsidRPr="00F01620" w14:paraId="5E2FD41E" w14:textId="77777777" w:rsidTr="00C622B0">
        <w:trPr>
          <w:trHeight w:val="420"/>
          <w:jc w:val="right"/>
        </w:trPr>
        <w:tc>
          <w:tcPr>
            <w:tcW w:w="139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AF9BB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4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5537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F8E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7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4CBE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B4C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출납입력</w:t>
            </w:r>
          </w:p>
        </w:tc>
      </w:tr>
      <w:tr w:rsidR="00C622B0" w:rsidRPr="00F01620" w14:paraId="2DFCEB07" w14:textId="77777777" w:rsidTr="00C622B0">
        <w:trPr>
          <w:trHeight w:val="6315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977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2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882F0" w14:textId="77777777" w:rsidR="00BB4CCA" w:rsidRPr="00BB4CCA" w:rsidRDefault="007F04A2" w:rsidP="00BB4C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BB4CCA" w:rsidRPr="00BB4C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채무계정 중에서 출납이 필요한 계정에 대하여 “출납처리”를 설정하여 사용하고자 한다. 출납설정 및 출납처리와 관련된 사항으로 </w:t>
            </w:r>
            <w:r w:rsidR="00BB4CCA" w:rsidRPr="00AC55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BB4CCA" w:rsidRPr="00BB4C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E1415F7" w14:textId="77777777" w:rsidR="00BB4CCA" w:rsidRPr="00BB4CCA" w:rsidRDefault="00BB4CCA" w:rsidP="00BB4C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9B8A69" w14:textId="77777777" w:rsidR="00BB4CCA" w:rsidRPr="00BB4CCA" w:rsidRDefault="00BB4CCA" w:rsidP="00BB4C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4C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BB4C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[계정과목등록]에서 “승인시자동출납”으로 설정된 계정은 전표승인처리시 출납완료처리가 된다.</w:t>
            </w:r>
          </w:p>
          <w:p w14:paraId="5119A45A" w14:textId="77777777" w:rsidR="00BB4CCA" w:rsidRPr="00BB4CCA" w:rsidRDefault="00BB4CCA" w:rsidP="00BB4C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4C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BB4C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출납처리를 사용하고자 하는 계정은 [계정과목등록]에서 "출납사용여부”를 설정해야 한다.</w:t>
            </w:r>
          </w:p>
          <w:p w14:paraId="5FC2F21A" w14:textId="77777777" w:rsidR="00BB4CCA" w:rsidRPr="00BB4CCA" w:rsidRDefault="00BB4CCA" w:rsidP="00BB4C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4C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BB4C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출납예정일 기준으로 전표를 모두 조회하여 한꺼번에 출납전표를 작성할 수 있다.</w:t>
            </w:r>
          </w:p>
          <w:p w14:paraId="54CEAE61" w14:textId="77777777" w:rsidR="00DE7D5C" w:rsidRPr="00F01620" w:rsidRDefault="002F2950" w:rsidP="00AE57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2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2F29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[출납입력] 화면에서 출납전표 작성시 상대계정과목은 "출납방법" 에 따라 설정된다.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49E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43D7C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7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821763" w14:textId="77777777" w:rsidR="00BB4CCA" w:rsidRDefault="00BB4CCA" w:rsidP="00BB4C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78C80F39" w14:textId="77777777" w:rsidR="00DE7D5C" w:rsidRPr="00F01620" w:rsidRDefault="00BB4CCA" w:rsidP="002F295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="00AE57CB" w:rsidRPr="002F29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상</w:t>
            </w:r>
            <w:r w:rsidR="002F2950" w:rsidRPr="002F29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대계정과목은 </w:t>
            </w:r>
            <w:r w:rsidR="002F2950" w:rsidRPr="002F295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2F2950" w:rsidRPr="002F29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결제차변계정과목]</w:t>
            </w:r>
            <w:r w:rsidR="002F2950" w:rsidRPr="002F295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2F2950" w:rsidRPr="002F29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혹은 </w:t>
            </w:r>
            <w:r w:rsidR="002F2950" w:rsidRPr="002F295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2F2950" w:rsidRPr="002F29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결제대변계정과목]에 입력한다.</w:t>
            </w:r>
          </w:p>
        </w:tc>
      </w:tr>
      <w:tr w:rsidR="00DE7D5C" w:rsidRPr="00F01620" w14:paraId="617D5562" w14:textId="77777777" w:rsidTr="00C622B0">
        <w:trPr>
          <w:trHeight w:val="6990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145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76913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AEAF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A0A8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5F1C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DB400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354FE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1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47EDE0" w14:textId="77777777" w:rsidR="00DE7D5C" w:rsidRPr="00F01620" w:rsidRDefault="00D05D0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BD8A50" wp14:editId="2570106E">
                  <wp:extent cx="6154650" cy="4076700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5133" cy="4090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CF0F9F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1747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E7166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1BA993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192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6067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6B81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43D1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ADB4B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E756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EA6D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79CD02" w14:textId="77777777" w:rsidR="00732119" w:rsidRPr="00F01620" w:rsidRDefault="00D05D0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331F0E" wp14:editId="5F3B46C8">
                  <wp:extent cx="6194066" cy="3744595"/>
                  <wp:effectExtent l="0" t="0" r="0" b="825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4679" cy="3744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DFC723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93FA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F7BA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A800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1C68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E9F3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23A0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C898D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C29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8B6929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F2309F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E432C4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206023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900"/>
        <w:gridCol w:w="3510"/>
        <w:gridCol w:w="1953"/>
        <w:gridCol w:w="225"/>
        <w:gridCol w:w="675"/>
        <w:gridCol w:w="105"/>
        <w:gridCol w:w="2542"/>
      </w:tblGrid>
      <w:tr w:rsidR="00DE7D5C" w:rsidRPr="00F01620" w14:paraId="5CF8126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8F1BBE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28314C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4CCA0EB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E661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43607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7E73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CE98E6" w14:textId="77777777" w:rsidR="00DE7D5C" w:rsidRPr="00F01620" w:rsidRDefault="00CF5EA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선급비용계산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D1F8CB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4650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94DFD8" w14:textId="77777777" w:rsidR="00BA64B7" w:rsidRDefault="00BA64B7" w:rsidP="00BA64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7.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BA64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 화면</w:t>
            </w:r>
            <w:r w:rsidRPr="00BA64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</w:t>
            </w:r>
            <w:r w:rsidRPr="00BA64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BA64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선급비용계산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BA64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기능에 대한 설명으로 </w:t>
            </w:r>
            <w:r w:rsidRPr="00AC55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BA64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F5C323E" w14:textId="77777777" w:rsidR="001D695A" w:rsidRPr="001D695A" w:rsidRDefault="001D695A" w:rsidP="001D69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D69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1D69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지출한 금액 중 비용에 해당하지 않는 부분을 </w:t>
            </w:r>
            <w:r w:rsidR="00AC55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자산으로</w:t>
            </w:r>
            <w:r w:rsidRPr="001D69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계상하는 기능이다.</w:t>
            </w:r>
          </w:p>
          <w:p w14:paraId="2F004705" w14:textId="77777777" w:rsidR="001D695A" w:rsidRPr="001D695A" w:rsidRDefault="001D695A" w:rsidP="001D69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D69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1D69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첨부그림과 같이 처리할 경우 '(판)보험료' 계정 금액은 32,727원 이다.</w:t>
            </w:r>
          </w:p>
          <w:p w14:paraId="38B16422" w14:textId="77777777" w:rsidR="001D695A" w:rsidRPr="001D695A" w:rsidRDefault="001D695A" w:rsidP="001D69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D69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1D69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전표 입력 시 선급비용의 관리항목 중 '기간' 은 필수입력 항목이다. </w:t>
            </w:r>
          </w:p>
          <w:p w14:paraId="085B339D" w14:textId="77777777" w:rsidR="00DE7D5C" w:rsidRPr="00F01620" w:rsidRDefault="001D695A" w:rsidP="00CF5EA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D69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1D69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전표 입력 후 [선급비용대체] 화면에서 결산월 '2021-04'</w:t>
            </w:r>
            <w:r w:rsidR="00CF5E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F5E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대해서</w:t>
            </w:r>
            <w:r w:rsidRPr="001D69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대체</w:t>
            </w:r>
            <w:r w:rsidR="00CF5E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1D69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처리 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D7B7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7A941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413045" w14:textId="77777777" w:rsidR="00BA64B7" w:rsidRDefault="00BA64B7" w:rsidP="001D69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6E5B031" w14:textId="77777777" w:rsidR="001D695A" w:rsidRDefault="001D695A" w:rsidP="001D69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24A51B93" w14:textId="77777777" w:rsidR="00DE7D5C" w:rsidRPr="00F01620" w:rsidRDefault="001D695A" w:rsidP="001D69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Pr="001D695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선급비용 대상기간이 아니기 때문에 대체할 내역이 존재하지 않는다.</w:t>
            </w:r>
          </w:p>
        </w:tc>
      </w:tr>
      <w:tr w:rsidR="00DE7D5C" w:rsidRPr="00F01620" w14:paraId="34E89CA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689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B5A3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499CC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103E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350E8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7A8F2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D3BE8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40898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9611B">
              <w:rPr>
                <w:noProof/>
              </w:rPr>
              <w:drawing>
                <wp:inline distT="0" distB="0" distL="0" distR="0" wp14:anchorId="001759AD" wp14:editId="1AD7EE5C">
                  <wp:extent cx="6061107" cy="4546120"/>
                  <wp:effectExtent l="0" t="0" r="0" b="698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3095" cy="4547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FAC175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F0E6E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988A5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44A0DF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08C9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301C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CE70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CCC0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003BB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2F06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13A6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E0B345" w14:textId="77777777" w:rsidR="00732119" w:rsidRPr="00F01620" w:rsidRDefault="00F961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DFEEDA" wp14:editId="71DB07D8">
                  <wp:extent cx="5943600" cy="445770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5783" cy="4459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782764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05D9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712E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0899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0428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A1E9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84EDB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9F52C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376D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30011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4A1C7F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D805BA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0487C6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716"/>
        <w:gridCol w:w="3381"/>
        <w:gridCol w:w="1810"/>
        <w:gridCol w:w="224"/>
        <w:gridCol w:w="845"/>
        <w:gridCol w:w="127"/>
        <w:gridCol w:w="2884"/>
      </w:tblGrid>
      <w:tr w:rsidR="00DE7D5C" w:rsidRPr="00F01620" w14:paraId="27458B7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D9E69F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11BD4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E34678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3A94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29F6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90C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DB0AA7" w14:textId="77777777" w:rsidR="00DE7D5C" w:rsidRPr="00F01620" w:rsidRDefault="0088094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금융기관등록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9BA5F7E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4B5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2164E" w14:textId="77777777" w:rsidR="0088094D" w:rsidRPr="0088094D" w:rsidRDefault="00983DD0" w:rsidP="008809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="0088094D" w:rsidRPr="008809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금융기관을</w:t>
            </w:r>
            <w:r w:rsidR="0088094D" w:rsidRPr="008809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등록하려고 한다. 금융기관등록과 관련된 화면에 대한 설명으로 </w:t>
            </w:r>
            <w:r w:rsidR="0088094D" w:rsidRPr="00AC55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88094D" w:rsidRPr="008809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8FE8F39" w14:textId="77777777" w:rsidR="0088094D" w:rsidRPr="0088094D" w:rsidRDefault="0088094D" w:rsidP="008809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809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8809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[금융기관지점등록]화면에서 ‘금융기관’칼럼의 코드도움은 [금융기관등록]화면에서 등록된 금융기관이 조회된다.</w:t>
            </w:r>
          </w:p>
          <w:p w14:paraId="78C92BDC" w14:textId="77777777" w:rsidR="0088094D" w:rsidRPr="0088094D" w:rsidRDefault="0088094D" w:rsidP="008809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809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8809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[금융기관지점별계좌등록]화면에서 ‘금융기관지점’칼럼의 코드도움은 [금융기관지점등록]화면에서 등록된 지점이 조회된다.</w:t>
            </w:r>
          </w:p>
          <w:p w14:paraId="58A492ED" w14:textId="77777777" w:rsidR="0088094D" w:rsidRPr="0088094D" w:rsidRDefault="0088094D" w:rsidP="008809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809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8809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[금융기관지점별계좌등록]화면에서 계정과목은 주계정과목과 부계정과목으로 등록하여 연결할 수 있다.</w:t>
            </w:r>
          </w:p>
          <w:p w14:paraId="3CA57F9D" w14:textId="77777777" w:rsidR="00DE7D5C" w:rsidRPr="00F01620" w:rsidRDefault="0088094D" w:rsidP="008809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809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8809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[금융기관지점별계좌등록]화면에서 ‘계좌종류’을 ‘차입’으로 선택하면 차입금등록 시 차입금계좌로 사용된다.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1D8A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C6A0D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9EC35D" w14:textId="4DE3E5D5" w:rsidR="00983DD0" w:rsidRDefault="00983DD0" w:rsidP="00983DD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4B9923D" w14:textId="77777777" w:rsidR="00983DD0" w:rsidRDefault="00983DD0" w:rsidP="00983DD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14:paraId="6E2C04A0" w14:textId="77777777" w:rsidR="00DE7D5C" w:rsidRPr="00F01620" w:rsidRDefault="00983DD0" w:rsidP="00983DD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 금융기관의 코드도움</w:t>
            </w:r>
            <w:r w:rsidR="008547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값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[사용자정의코드등록]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등록한다.</w:t>
            </w:r>
          </w:p>
        </w:tc>
      </w:tr>
      <w:tr w:rsidR="00DE7D5C" w:rsidRPr="00F01620" w14:paraId="4FED238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E37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E22A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7F64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51EA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9AE0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A9B2D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3F07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16218" w14:textId="77777777" w:rsidR="00DE7D5C" w:rsidRPr="00F01620" w:rsidRDefault="00983DD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C8E3D3" wp14:editId="07D90753">
                  <wp:extent cx="6645910" cy="3057525"/>
                  <wp:effectExtent l="0" t="0" r="2540" b="9525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05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14:paraId="19FF60A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7A13EB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5AF897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9B41B9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B5E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DDE1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141D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CB83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A829C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B12F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874C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6F14F" w14:textId="77777777" w:rsidR="00732119" w:rsidRPr="00F01620" w:rsidRDefault="00983DD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FA9D65" wp14:editId="487505E8">
                  <wp:extent cx="6648450" cy="3535680"/>
                  <wp:effectExtent l="0" t="0" r="0" b="762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0" cy="353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2277DB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9383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245F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7A53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DFF8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41E1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6724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F9D1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E945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00E06B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525117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A1B104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B4BCFF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"/>
        <w:gridCol w:w="900"/>
        <w:gridCol w:w="3510"/>
        <w:gridCol w:w="1873"/>
        <w:gridCol w:w="225"/>
        <w:gridCol w:w="675"/>
        <w:gridCol w:w="105"/>
        <w:gridCol w:w="2639"/>
      </w:tblGrid>
      <w:tr w:rsidR="00DE7D5C" w:rsidRPr="00F01620" w14:paraId="317D9F6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68A8E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AE303F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E81067F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812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880D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02D7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784DE" w14:textId="77777777" w:rsidR="00DE7D5C" w:rsidRPr="00F01620" w:rsidRDefault="009D781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D78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관리항목수정</w:t>
            </w:r>
          </w:p>
        </w:tc>
      </w:tr>
      <w:tr w:rsidR="00DE7D5C" w:rsidRPr="00F01620" w14:paraId="22D33B1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E32BC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132BAA" w14:textId="77777777" w:rsidR="00EF5931" w:rsidRPr="00EF5931" w:rsidRDefault="00EF5931" w:rsidP="00EF59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9. 첨부그림과 같이 전표를 입력하고 저장하였다.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F59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이후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전표수정을 하려고 한다. 전표수정에 대한 설명으로 </w:t>
            </w:r>
            <w:r w:rsidRPr="00AC55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E7EDF57" w14:textId="77777777" w:rsidR="00EF5931" w:rsidRPr="00EF5931" w:rsidRDefault="00EF5931" w:rsidP="00EF59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F59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'(판)복리후생비' 계정은 [관리항목수정(코드성)]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화면에서 ‘복리후생비세목’을 수정할 수 있다.</w:t>
            </w:r>
          </w:p>
          <w:p w14:paraId="444AEA7E" w14:textId="77777777" w:rsidR="00EF5931" w:rsidRPr="00EF5931" w:rsidRDefault="00EF5931" w:rsidP="00EF59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F59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'부가세대급금' 계정은 [관리항목수정(코드성)]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화면에서 ‘거래처’을 수정할 수 있다.</w:t>
            </w:r>
          </w:p>
          <w:p w14:paraId="0912AE1B" w14:textId="77777777" w:rsidR="00EF5931" w:rsidRPr="00EF5931" w:rsidRDefault="00EF5931" w:rsidP="00EF59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F59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'부가세대급금' 계정은 [관리항목수정(코드성)]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화면에서 ‘공급가액’을 수정할 수 있다.</w:t>
            </w:r>
          </w:p>
          <w:p w14:paraId="2CADFC7B" w14:textId="77777777" w:rsidR="00DE7D5C" w:rsidRPr="00F01620" w:rsidRDefault="00EF5931" w:rsidP="00EF59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F59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[관리항목수정(코드성)]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F593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에서 승인된 전표도 승인 취소 없이 관리항목의 수정이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BB6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15FBD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FAB1B8" w14:textId="77777777" w:rsidR="00A0726D" w:rsidRDefault="00A0726D" w:rsidP="00A072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435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6180BCAE" w14:textId="77777777" w:rsidR="00DE7D5C" w:rsidRPr="00F01620" w:rsidRDefault="00A0726D" w:rsidP="00A072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="006435A5" w:rsidRPr="00F805B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공급가액은 </w:t>
            </w:r>
            <w:r w:rsidR="006435A5" w:rsidRPr="00F805B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6435A5" w:rsidRPr="00F805B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관리항목(비코드성)</w:t>
            </w:r>
            <w:r w:rsidR="006435A5" w:rsidRPr="00F805B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 w:rsidR="006435A5" w:rsidRPr="00F805B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수정 가능하다.</w:t>
            </w:r>
          </w:p>
        </w:tc>
      </w:tr>
      <w:tr w:rsidR="00DE7D5C" w:rsidRPr="00F01620" w14:paraId="039E78D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E15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EB1C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A2F6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D0D44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6C60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BF6EB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061B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55DA25" w14:textId="77777777" w:rsidR="00DE7D5C" w:rsidRPr="00F01620" w:rsidRDefault="000404C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70636E" wp14:editId="0EA35E1D">
                  <wp:extent cx="6153150" cy="3848100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3150" cy="384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3C73DC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8F6B55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158CC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357879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99188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4F30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05DF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6666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98679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F769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A933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37D79E" w14:textId="77777777" w:rsidR="00732119" w:rsidRPr="00F01620" w:rsidRDefault="000404C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5E2846" wp14:editId="333BBF93">
                  <wp:extent cx="5981700" cy="3049905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1700" cy="3049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5F36B3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F87D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01B6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CA86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9ACE2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E2E8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0939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E4D6C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0B4C2" w14:textId="77777777" w:rsidR="00732119" w:rsidRPr="00F01620" w:rsidRDefault="000404C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314272" wp14:editId="7ACED34C">
                  <wp:extent cx="6067425" cy="3070225"/>
                  <wp:effectExtent l="0" t="0" r="9525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307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664F6A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A57E83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9748D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7777D5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900"/>
        <w:gridCol w:w="3510"/>
        <w:gridCol w:w="1934"/>
        <w:gridCol w:w="225"/>
        <w:gridCol w:w="675"/>
        <w:gridCol w:w="105"/>
        <w:gridCol w:w="2553"/>
      </w:tblGrid>
      <w:tr w:rsidR="00DE7D5C" w:rsidRPr="00F01620" w14:paraId="447692A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17F47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4C917E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81EE6" w:rsidRPr="00F01620" w14:paraId="539CB8D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E4B8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9A5C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DAB0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AED7E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07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고정자산관리</w:t>
            </w:r>
          </w:p>
        </w:tc>
      </w:tr>
      <w:tr w:rsidR="00D81EE6" w:rsidRPr="00F01620" w14:paraId="4537BC9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6CE6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92725" w14:textId="77777777" w:rsidR="00C20780" w:rsidRPr="00C20780" w:rsidRDefault="00C20780" w:rsidP="00D81EE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81EE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첨부</w:t>
            </w:r>
            <w:r w:rsidR="00D81E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림의 고정자산에 대한 설명으로 </w:t>
            </w:r>
            <w:r w:rsidRPr="006D0B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9EF9BBF" w14:textId="77777777" w:rsidR="00C20780" w:rsidRPr="00C20780" w:rsidRDefault="00C20780" w:rsidP="00C207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207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1EE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81E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고정자산등록]</w:t>
            </w:r>
            <w:r w:rsidR="00D81EE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1E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에서 </w:t>
            </w:r>
            <w:r w:rsidR="00D81EE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81E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비품</w:t>
            </w:r>
            <w:r w:rsidR="00D81EE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="00D81E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계정으로써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취득</w:t>
            </w:r>
            <w:r w:rsidR="00D81E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전표 처리가 가능하다.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836B80A" w14:textId="77777777" w:rsidR="00C20780" w:rsidRPr="00C20780" w:rsidRDefault="00C20780" w:rsidP="00C207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207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내용연수 동안 사용된다면 1,000,000원이 비용화 될 것이다.</w:t>
            </w:r>
          </w:p>
          <w:p w14:paraId="163F46AE" w14:textId="2C3F4DBE" w:rsidR="00C20780" w:rsidRPr="00C20780" w:rsidRDefault="00C20780" w:rsidP="00C207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207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2020-06-01</w:t>
            </w:r>
            <w:r w:rsidR="00E04A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기준 재무상태표에</w:t>
            </w:r>
            <w:r w:rsidR="00D81E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D0B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반영</w:t>
            </w:r>
            <w:r w:rsidR="00D81E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되는 금액은 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983,333원이다</w:t>
            </w:r>
            <w:r w:rsidR="00E04A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14873C08" w14:textId="77777777" w:rsidR="00DE7D5C" w:rsidRPr="00F01620" w:rsidRDefault="00C20780" w:rsidP="00C207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207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C207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만일 2020-07-01 에 900,000원에 처분한다면 처분 손실이 발생한다.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16C8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C27645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7B948C" w14:textId="77777777" w:rsidR="00C20780" w:rsidRDefault="00C20780" w:rsidP="00C207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FB11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5FFE98C6" w14:textId="77777777" w:rsidR="00DE7D5C" w:rsidRPr="00F01620" w:rsidRDefault="00C20780" w:rsidP="00C207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="00FB1111" w:rsidRPr="00FB111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잔존가치를 제외한 </w:t>
            </w:r>
            <w:r w:rsidR="00FB1111" w:rsidRPr="00FB111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999,000</w:t>
            </w:r>
            <w:r w:rsidR="00FB1111" w:rsidRPr="00FB111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 비용화 된다.</w:t>
            </w:r>
          </w:p>
        </w:tc>
      </w:tr>
      <w:tr w:rsidR="00DE7D5C" w:rsidRPr="00F01620" w14:paraId="2D7D2E5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4A025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475F4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1FD5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4309A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D521E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819E0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97BA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5F88E" w14:textId="77777777" w:rsidR="00DE7D5C" w:rsidRPr="00F01620" w:rsidRDefault="00D81EE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8CFA2D" wp14:editId="1A667C06">
                  <wp:extent cx="5979381" cy="4484820"/>
                  <wp:effectExtent l="0" t="0" r="254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7671" cy="4491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73524B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676F69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29E4A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9F1CF2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E891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6D7CC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581D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644D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FCD3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5180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CC97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6D122" w14:textId="6CEC22FC" w:rsidR="00732119" w:rsidRPr="00F01620" w:rsidRDefault="006D0B5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0710A3" wp14:editId="1503C145">
                  <wp:extent cx="6202018" cy="4651514"/>
                  <wp:effectExtent l="0" t="0" r="889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2839" cy="4652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0DB79D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A508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3672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DCD4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C433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01A3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E602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0D0D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A61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EDEF19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9E82E8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4E2C71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897"/>
        <w:gridCol w:w="3510"/>
        <w:gridCol w:w="1886"/>
        <w:gridCol w:w="225"/>
        <w:gridCol w:w="675"/>
        <w:gridCol w:w="105"/>
        <w:gridCol w:w="2612"/>
      </w:tblGrid>
      <w:tr w:rsidR="00525CD8" w:rsidRPr="00F01620" w14:paraId="6B98AA04" w14:textId="77777777" w:rsidTr="00AE57C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BA964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E3FF6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F7D199B" w14:textId="77777777" w:rsidTr="00AE57C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F39A3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3087D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39A14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ED73B8" w14:textId="77777777" w:rsidR="00525CD8" w:rsidRPr="00F01620" w:rsidRDefault="005C15C1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차입금관리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A324376" w14:textId="77777777" w:rsidTr="00AE57C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4C3F4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236279" w14:textId="785B1395" w:rsidR="00D0328F" w:rsidRPr="00580293" w:rsidRDefault="00D0328F" w:rsidP="00D0328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672D9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영림산업은 지난 2019년 07월 01일 일반대출을 하면서 이에 따른 사항을 [차입금등록]에 입력하였다. 차입금관리와 관련된 사항으로 </w:t>
            </w:r>
            <w:r w:rsidRPr="006D0B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585AF45" w14:textId="77777777" w:rsidR="00D0328F" w:rsidRPr="00580293" w:rsidRDefault="00D0328F" w:rsidP="00D0328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80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[차입금등록] 화면에서 차입금 발생에 대한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회계 </w:t>
            </w: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처리가 가능하다.</w:t>
            </w:r>
          </w:p>
          <w:p w14:paraId="24A1D8E3" w14:textId="77777777" w:rsidR="00D0328F" w:rsidRPr="00580293" w:rsidRDefault="00D0328F" w:rsidP="00D0328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80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만일 해당 차입금이 유동부채라면 결산일에 [차입금유동성대체] 화면에서 처리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되었을 것이다.</w:t>
            </w:r>
          </w:p>
          <w:p w14:paraId="700A48D0" w14:textId="77777777" w:rsidR="00D0328F" w:rsidRPr="00580293" w:rsidRDefault="00D0328F" w:rsidP="00D0328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80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차입일(2019-07-01)의 전표는 차) 보통예금 35,000,000 대) 단기차입금 35,000,000 으로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분개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되었다</w:t>
            </w: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55985749" w14:textId="77777777" w:rsidR="00525CD8" w:rsidRPr="00F01620" w:rsidRDefault="00D0328F" w:rsidP="00D0328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80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지급일(2019-08-01)의 전표는 차) 이자비용 102,083 대) 보통예금 102,083으로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분개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되었다</w:t>
            </w:r>
            <w:r w:rsidRPr="00580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5971F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275365F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04B876" w14:textId="77777777" w:rsidR="005C15C1" w:rsidRDefault="005C15C1" w:rsidP="005C15C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/>
                <w:b/>
                <w:bCs/>
              </w:rPr>
              <w:t>2</w:t>
            </w:r>
          </w:p>
          <w:p w14:paraId="042568CD" w14:textId="77777777" w:rsidR="00525CD8" w:rsidRPr="00F01620" w:rsidRDefault="005C15C1" w:rsidP="005C15C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 xml:space="preserve">설명 </w:t>
            </w:r>
            <w:r>
              <w:rPr>
                <w:rFonts w:ascii="맑은 고딕" w:eastAsia="맑은 고딕" w:hAnsi="맑은 고딕"/>
                <w:b/>
                <w:bCs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유동부채는 결산일에 유동성대체를 하지 않는다.</w:t>
            </w:r>
          </w:p>
        </w:tc>
      </w:tr>
      <w:tr w:rsidR="00525CD8" w:rsidRPr="00F01620" w14:paraId="62E550BC" w14:textId="77777777" w:rsidTr="00AE57C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2C82D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D65D0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BBF15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25A277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8D69A9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BF5EAF3" w14:textId="77777777" w:rsidR="00525CD8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43406C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0B4867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2382A">
              <w:rPr>
                <w:noProof/>
              </w:rPr>
              <w:drawing>
                <wp:inline distT="0" distB="0" distL="0" distR="0" wp14:anchorId="21EBC8B0" wp14:editId="6D7ED9E8">
                  <wp:extent cx="6055743" cy="3726180"/>
                  <wp:effectExtent l="0" t="0" r="2540" b="762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2889" cy="3730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573AC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3B31D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76C626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C822F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ECB1E0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F507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3F3A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C4E9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3D8A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DEA6A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117E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1E22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B77AD" w14:textId="77777777" w:rsidR="00732119" w:rsidRPr="00F01620" w:rsidRDefault="00323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7A8E8C" wp14:editId="16BB4EAE">
                  <wp:extent cx="6064370" cy="3799205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5775" cy="3800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A1DBC0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4B1D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C30A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7A9A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88D12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CC46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C599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A306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2F27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1C304F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6"/>
        <w:gridCol w:w="900"/>
        <w:gridCol w:w="3510"/>
        <w:gridCol w:w="1912"/>
        <w:gridCol w:w="225"/>
        <w:gridCol w:w="675"/>
        <w:gridCol w:w="105"/>
        <w:gridCol w:w="2577"/>
      </w:tblGrid>
      <w:tr w:rsidR="00525CD8" w:rsidRPr="00F01620" w14:paraId="7E79ECA3" w14:textId="77777777" w:rsidTr="00AE57C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2B9A6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8CC13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F33826E" w14:textId="77777777" w:rsidTr="00AE57C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8188F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2FCC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B8BF3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CF8D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01B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외화평가</w:t>
            </w:r>
          </w:p>
        </w:tc>
      </w:tr>
      <w:tr w:rsidR="00525CD8" w:rsidRPr="00F01620" w14:paraId="49AE7266" w14:textId="77777777" w:rsidTr="00AE57C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1FC1D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CA6D5" w14:textId="77777777" w:rsidR="00C01B4D" w:rsidRPr="00C01B4D" w:rsidRDefault="00C01B4D" w:rsidP="00C01B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12. </w:t>
            </w:r>
            <w:r w:rsidRPr="00C01B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첨부그림은 "외화외상매출금" 의 평가와 관련된 화면이다. 다음 설명 중 </w:t>
            </w:r>
            <w:r w:rsidRPr="006758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C01B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6C78FCBD" w14:textId="77777777" w:rsidR="00C01B4D" w:rsidRPr="00C01B4D" w:rsidRDefault="00C01B4D" w:rsidP="00C01B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01B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C01B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"외화외상매출금" 계정은 [외화금액필수여부]에 체크 되었을 것이다.</w:t>
            </w:r>
          </w:p>
          <w:p w14:paraId="7884C3CF" w14:textId="77777777" w:rsidR="00C01B4D" w:rsidRPr="00C01B4D" w:rsidRDefault="00C01B4D" w:rsidP="00C01B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01B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C01B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[외화평가(건별반제] 화면의  "평가손실액"에 25,000원이 표시될 것이다.</w:t>
            </w:r>
          </w:p>
          <w:p w14:paraId="1858E4CC" w14:textId="77777777" w:rsidR="00C01B4D" w:rsidRPr="00C01B4D" w:rsidRDefault="00C01B4D" w:rsidP="00C01B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01B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C01B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[외화평가(건별반제] 화면의 "평가금액"에 525,000원이 표시될 것이다.</w:t>
            </w:r>
          </w:p>
          <w:p w14:paraId="254E1EAF" w14:textId="77777777" w:rsidR="00525CD8" w:rsidRPr="00F01620" w:rsidRDefault="00C01B4D" w:rsidP="00C01B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01B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C01B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전표처리 하면 "외화외상매출금" 계정의 잔액은 변동되지 않을 것이다.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FBD85F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8A88237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83952" w14:textId="77777777" w:rsidR="00F7343D" w:rsidRDefault="00F7343D" w:rsidP="00F734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1DBC140" w14:textId="77777777" w:rsidR="00F7343D" w:rsidRDefault="00F7343D" w:rsidP="00F734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76919282" w14:textId="77777777" w:rsidR="00525CD8" w:rsidRPr="00F01620" w:rsidRDefault="00F7343D" w:rsidP="00F734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="00D870D5" w:rsidRPr="00C5718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외화외상매출금</w:t>
            </w:r>
            <w:r w:rsidR="00C5718D" w:rsidRPr="00C5718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계정의 잔액은 감소한다.</w:t>
            </w:r>
          </w:p>
        </w:tc>
      </w:tr>
      <w:tr w:rsidR="00525CD8" w:rsidRPr="00F01620" w14:paraId="1810D06F" w14:textId="77777777" w:rsidTr="00AE57C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77F8E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9555E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0C9D2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F51FFB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D8B8F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3D0BA9" w14:textId="77777777" w:rsidR="00525CD8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F53F1E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32AE1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7343D">
              <w:rPr>
                <w:noProof/>
              </w:rPr>
              <w:drawing>
                <wp:inline distT="0" distB="0" distL="0" distR="0" wp14:anchorId="2AC61712" wp14:editId="0C6FC750">
                  <wp:extent cx="6000750" cy="4500849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5656" cy="4504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18EBD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114E410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D90AB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43D4FA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656DAD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218AF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DC6B3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09D5C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5B17F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7B4704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43F0B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767AA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CB209" w14:textId="77777777" w:rsidR="00525CD8" w:rsidRPr="00F01620" w:rsidRDefault="00F7343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3DFD43" wp14:editId="6029CBD4">
                  <wp:extent cx="6162675" cy="4622301"/>
                  <wp:effectExtent l="0" t="0" r="0" b="6985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5855" cy="4624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DE3CC7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1710B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E96B2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C0071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DBD97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3360C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15BB3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BC1AE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0D54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53A8858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7640B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35D508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37B1D2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8D7C4C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651C4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DBA43F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38C8C5" w14:textId="77777777" w:rsidR="00525CD8" w:rsidRPr="00F01620" w:rsidRDefault="009D7814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예산편성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922D370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98CF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119D3" w14:textId="77777777" w:rsidR="0072409E" w:rsidRPr="0072409E" w:rsidRDefault="0072409E" w:rsidP="0072409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13</w:t>
            </w:r>
            <w:r w:rsidRPr="007240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기획팀에서 2021년 4월까지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여비교통비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출장비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예산과목에 대하여 </w:t>
            </w:r>
            <w:r w:rsidRPr="007240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3,000,000원을 사용하였다. 2021년 5월에 기획팀이 사용할 수 있는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여비교통비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출장비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예산의</w:t>
            </w:r>
            <w:r w:rsidRPr="007240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최대 금액으로 옳은 것은?</w:t>
            </w:r>
          </w:p>
          <w:p w14:paraId="7C887B6E" w14:textId="77777777" w:rsidR="0072409E" w:rsidRPr="0072409E" w:rsidRDefault="0072409E" w:rsidP="0072409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240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7240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0원</w:t>
            </w:r>
          </w:p>
          <w:p w14:paraId="1AF42B9E" w14:textId="77777777" w:rsidR="0072409E" w:rsidRPr="0072409E" w:rsidRDefault="0072409E" w:rsidP="0072409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240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7240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1,000,000원</w:t>
            </w:r>
          </w:p>
          <w:p w14:paraId="2439FB3B" w14:textId="77777777" w:rsidR="0072409E" w:rsidRPr="0072409E" w:rsidRDefault="0072409E" w:rsidP="0072409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240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7240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,000,000원</w:t>
            </w:r>
          </w:p>
          <w:p w14:paraId="5F67CE10" w14:textId="77777777" w:rsidR="00525CD8" w:rsidRPr="00F01620" w:rsidRDefault="0072409E" w:rsidP="0072409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240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6</w:t>
            </w:r>
            <w:r w:rsidRPr="007240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,000,000원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92E87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45ACE67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D2BB2" w14:textId="60EA4749" w:rsidR="004C304F" w:rsidRDefault="004C304F" w:rsidP="004C30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722341" w14:textId="77777777" w:rsidR="004C304F" w:rsidRDefault="004C304F" w:rsidP="004C30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75BF5B69" w14:textId="77777777" w:rsidR="00525CD8" w:rsidRPr="00F01620" w:rsidRDefault="004C304F" w:rsidP="004C30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Pr="004C304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반기별 통제이므로 </w:t>
            </w:r>
            <w:r w:rsidRPr="004C304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3.000,000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원 </w:t>
            </w:r>
            <w:r w:rsidRPr="004C304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까지 사용 가능하다.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0A0AF6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16591C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6576D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8BFC2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4544D7D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12D838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1BF16A" w14:textId="77777777" w:rsidR="00525CD8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0956C3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24151" w14:textId="77777777" w:rsidR="00525CD8" w:rsidRPr="00F01620" w:rsidRDefault="00DC168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7D71B6" wp14:editId="6D8029F5">
                  <wp:extent cx="5957600" cy="4468483"/>
                  <wp:effectExtent l="0" t="0" r="5080" b="889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5123" cy="4496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F758FE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7930DA6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1E856E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1B81B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3F98F2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38295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95D86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9AAD7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FCCEB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7926C2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4C578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C5DE4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EE4C7F" w14:textId="77777777" w:rsidR="00525CD8" w:rsidRPr="00F01620" w:rsidRDefault="004C304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D689D9" wp14:editId="09732EC4">
                  <wp:extent cx="5911969" cy="4433977"/>
                  <wp:effectExtent l="0" t="0" r="0" b="508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801" cy="4436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499309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F4F3E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3CC12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C9BFE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D4654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3F070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FD590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4D584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417E5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781"/>
        <w:gridCol w:w="3732"/>
        <w:gridCol w:w="1986"/>
        <w:gridCol w:w="230"/>
        <w:gridCol w:w="919"/>
        <w:gridCol w:w="77"/>
        <w:gridCol w:w="2240"/>
      </w:tblGrid>
      <w:tr w:rsidR="00525CD8" w:rsidRPr="00F01620" w14:paraId="5044C89E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AE2C8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0AF423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2D7B42F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1306F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C06C3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C4B2B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C92C7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71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재무제표</w:t>
            </w:r>
          </w:p>
        </w:tc>
      </w:tr>
      <w:tr w:rsidR="00525CD8" w:rsidRPr="00F01620" w14:paraId="7AB2762A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284B6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0E669" w14:textId="77777777" w:rsidR="007B2BE8" w:rsidRPr="007B2BE8" w:rsidRDefault="007B2BE8" w:rsidP="007B2B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결산처리 후 결산보고서 항목에 대한 설명으로 </w:t>
            </w:r>
            <w:r w:rsidRPr="006758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AF434FF" w14:textId="77777777" w:rsidR="007B2BE8" w:rsidRPr="007B2BE8" w:rsidRDefault="007B2BE8" w:rsidP="007B2B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B2B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[재무상태표]_원재료 금액 = [제조원가명세서]_기말원재료재고액</w:t>
            </w:r>
          </w:p>
          <w:p w14:paraId="55A1CF03" w14:textId="77777777" w:rsidR="007B2BE8" w:rsidRPr="007B2BE8" w:rsidRDefault="007B2BE8" w:rsidP="007B2B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B2B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[재무상태표]_제품 금액 = [손익계산서]_기말제품재고액 </w:t>
            </w:r>
          </w:p>
          <w:p w14:paraId="3B8F7EA8" w14:textId="77777777" w:rsidR="007B2BE8" w:rsidRPr="007B2BE8" w:rsidRDefault="007B2BE8" w:rsidP="007B2B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B2B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[손익계산서]_당기제품제조원가 = [제조원가명세서]_당기제품제조원가</w:t>
            </w:r>
          </w:p>
          <w:p w14:paraId="0AFAC156" w14:textId="77777777" w:rsidR="00525CD8" w:rsidRPr="00F01620" w:rsidRDefault="007B2BE8" w:rsidP="007B2B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B2B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[손익계산서]_매출원가 = [제조원가명세서]_당기총제조원가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D7AC9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0557CC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634BB" w14:textId="020F1C7C" w:rsidR="00AE0A5B" w:rsidRDefault="00AE0A5B" w:rsidP="00AE0A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621BB14" w14:textId="77777777" w:rsidR="00AE0A5B" w:rsidRDefault="00AE0A5B" w:rsidP="00AE0A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0712E39B" w14:textId="77777777" w:rsidR="00525CD8" w:rsidRPr="00F01620" w:rsidRDefault="00AE0A5B" w:rsidP="00AE0A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생략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59110C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6C26B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150A7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3FAA5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757755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6FE188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2BD63B" w14:textId="77777777" w:rsidR="00525CD8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C65546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C22EFB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49A6">
              <w:rPr>
                <w:noProof/>
              </w:rPr>
              <w:drawing>
                <wp:inline distT="0" distB="0" distL="0" distR="0" wp14:anchorId="22D5BC05" wp14:editId="7C9AC2BC">
                  <wp:extent cx="6249670" cy="3832529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4302" cy="3841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3D619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1"/>
        <w:gridCol w:w="7068"/>
        <w:gridCol w:w="2981"/>
      </w:tblGrid>
      <w:tr w:rsidR="00732119" w:rsidRPr="00F01620" w14:paraId="55DA507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D663CF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BFB045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F1AD19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E9A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99AB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5F77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6D39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51DF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E5E0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D596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EF4445" w14:textId="77777777" w:rsidR="00732119" w:rsidRPr="00F01620" w:rsidRDefault="00D449A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2DABF8" wp14:editId="6B2B24BB">
                  <wp:extent cx="6376946" cy="3913505"/>
                  <wp:effectExtent l="0" t="0" r="508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8915" cy="3914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CE4313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E6CB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12D7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D81F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497A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FCD1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0E3B0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FC46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23C2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49A6">
              <w:rPr>
                <w:noProof/>
              </w:rPr>
              <w:drawing>
                <wp:inline distT="0" distB="0" distL="0" distR="0" wp14:anchorId="712CF964" wp14:editId="65685B0D">
                  <wp:extent cx="6281531" cy="3865880"/>
                  <wp:effectExtent l="0" t="0" r="5080" b="127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3022" cy="3866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40029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"/>
        <w:gridCol w:w="900"/>
        <w:gridCol w:w="3510"/>
        <w:gridCol w:w="1980"/>
        <w:gridCol w:w="225"/>
        <w:gridCol w:w="675"/>
        <w:gridCol w:w="105"/>
        <w:gridCol w:w="2529"/>
      </w:tblGrid>
      <w:tr w:rsidR="00525CD8" w:rsidRPr="00F01620" w14:paraId="2355EF8D" w14:textId="77777777" w:rsidTr="00AE57C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10465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027BD8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C63E851" w14:textId="77777777" w:rsidTr="00AE57C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3C525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3EFCE1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77EE7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0379C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E3EA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과세기간등록</w:t>
            </w:r>
          </w:p>
        </w:tc>
      </w:tr>
      <w:tr w:rsidR="00525CD8" w:rsidRPr="00F01620" w14:paraId="727ED7A0" w14:textId="77777777" w:rsidTr="00AE57C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D42C2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AF1EB3" w14:textId="77777777" w:rsidR="00B515D6" w:rsidRPr="00B515D6" w:rsidRDefault="00B515D6" w:rsidP="00B515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B515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담당자는 2021년 1기 예정 신고를 위한 과세기간을 등록하기 위하여 [부가세과세기간등록] 화면을 설정 중이다. 다음 중 </w:t>
            </w:r>
            <w:r w:rsidRPr="006758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B515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0E3991F8" w14:textId="77777777" w:rsidR="00B515D6" w:rsidRPr="00B515D6" w:rsidRDefault="00B515D6" w:rsidP="00B515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1A1A1DF" w14:textId="77777777" w:rsidR="00B515D6" w:rsidRPr="00B515D6" w:rsidRDefault="00B515D6" w:rsidP="00B515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15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B515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‘기본신고기간선택’ 칼럼에 체크하면 부가세신고서의 부가세과세기간란에 선택된 신고기간이 디폴트값으로 표시된다.</w:t>
            </w:r>
          </w:p>
          <w:p w14:paraId="40CBCC7E" w14:textId="77777777" w:rsidR="00B515D6" w:rsidRPr="00B515D6" w:rsidRDefault="00B515D6" w:rsidP="00B515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15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B515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마감여부에 체크되면 행을 삭제할 수 없다.</w:t>
            </w:r>
          </w:p>
          <w:p w14:paraId="6570C780" w14:textId="77777777" w:rsidR="00B515D6" w:rsidRPr="00B515D6" w:rsidRDefault="00B515D6" w:rsidP="00B515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15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B515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기간생성은 분기별로만 생성이 가능하다.</w:t>
            </w:r>
          </w:p>
          <w:p w14:paraId="32A26F83" w14:textId="77777777" w:rsidR="00525CD8" w:rsidRPr="00F01620" w:rsidRDefault="00B515D6" w:rsidP="00B515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515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="002F4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B515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기간생성은</w:t>
            </w:r>
            <w:r w:rsidRPr="00B515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월별, 분기별로 생성이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CD1A7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723BE1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3FA08A" w14:textId="77777777" w:rsidR="003E3EA4" w:rsidRDefault="003E3EA4" w:rsidP="003E3E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2020.03-18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0FEAC78" w14:textId="77777777" w:rsidR="003E3EA4" w:rsidRDefault="003E3EA4" w:rsidP="003E3E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/>
                <w:b/>
                <w:bCs/>
              </w:rPr>
              <w:t>3</w:t>
            </w:r>
          </w:p>
          <w:p w14:paraId="052B4560" w14:textId="77777777" w:rsidR="003E3EA4" w:rsidRDefault="003E3EA4" w:rsidP="003E3E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 xml:space="preserve">설명 </w:t>
            </w:r>
            <w:r>
              <w:rPr>
                <w:rFonts w:ascii="맑은 고딕" w:eastAsia="맑은 고딕" w:hAnsi="맑은 고딕"/>
                <w:b/>
                <w:bCs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  <w:p w14:paraId="681115D1" w14:textId="77777777" w:rsidR="00525CD8" w:rsidRPr="00F01620" w:rsidRDefault="003E3EA4" w:rsidP="003E3E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기간생성은 월별,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분기별로 생성할 수 있다.</w:t>
            </w:r>
          </w:p>
        </w:tc>
      </w:tr>
      <w:tr w:rsidR="00525CD8" w:rsidRPr="00F01620" w14:paraId="0438059C" w14:textId="77777777" w:rsidTr="00AE57C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31A2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AE00FC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68A8B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1CBD1C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8FAC2B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CCD506" w14:textId="77777777" w:rsidR="00525CD8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151421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224BC" w14:textId="77777777" w:rsidR="00525CD8" w:rsidRPr="00F01620" w:rsidRDefault="00B515D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79E6F3" wp14:editId="329DE154">
                  <wp:extent cx="6141615" cy="4606505"/>
                  <wp:effectExtent l="0" t="0" r="0" b="381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898" cy="4617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43BE5D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A62170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C9350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DC3EC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7976FD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1AA8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CFAB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F4E1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840A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9CC5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57A5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7540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2AB610" w14:textId="77777777" w:rsidR="00732119" w:rsidRPr="00F01620" w:rsidRDefault="0092009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DA2077" wp14:editId="641C63F9">
                  <wp:extent cx="6149340" cy="4183380"/>
                  <wp:effectExtent l="0" t="0" r="3810" b="762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9340" cy="418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BF3FD7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AB21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40E3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61A9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A263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D7CF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2E02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2F5D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1753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A503BA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5"/>
        <w:gridCol w:w="900"/>
        <w:gridCol w:w="3510"/>
        <w:gridCol w:w="1917"/>
        <w:gridCol w:w="225"/>
        <w:gridCol w:w="675"/>
        <w:gridCol w:w="105"/>
        <w:gridCol w:w="2573"/>
      </w:tblGrid>
      <w:tr w:rsidR="00525CD8" w:rsidRPr="00F01620" w14:paraId="771F2E96" w14:textId="77777777" w:rsidTr="00AE57C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CC1E5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73454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8E1411C" w14:textId="77777777" w:rsidTr="00AE57C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B39E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F97E95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79D2ED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DB2CE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0B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8D0B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 w:rsidR="008D0B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증빙등록</w:t>
            </w:r>
          </w:p>
        </w:tc>
      </w:tr>
      <w:tr w:rsidR="00525CD8" w:rsidRPr="00F01620" w14:paraId="0968707A" w14:textId="77777777" w:rsidTr="00AE57C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B9276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E70B0" w14:textId="77777777" w:rsidR="008D0B1A" w:rsidRPr="008D0B1A" w:rsidRDefault="0003234F" w:rsidP="008D0B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16</w:t>
            </w:r>
            <w:r w:rsidR="008D0B1A" w:rsidRPr="008D0B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 첨부그림은 [증빙등록]화면과 [부가세신고서]화면이다. [부가세신고서]화면의 “세금계산서 발급분 (1)”란으로 반영하기 위한 [증빙등록]화면의 등록방법으로 옳은 것은?</w:t>
            </w:r>
          </w:p>
          <w:p w14:paraId="12B5F625" w14:textId="77777777" w:rsidR="008D0B1A" w:rsidRPr="008D0B1A" w:rsidRDefault="008D0B1A" w:rsidP="008D0B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D0B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8D0B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‘증빙종류:세금계산서’, ‘세무구분:영세’로 설정하여 증빙을 등록하고, 매출로 전표처리한다.</w:t>
            </w:r>
          </w:p>
          <w:p w14:paraId="69B093A0" w14:textId="77777777" w:rsidR="008D0B1A" w:rsidRPr="008D0B1A" w:rsidRDefault="008D0B1A" w:rsidP="008D0B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D0B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8D0B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‘증빙종류:계산서’, ‘세무구분:영세’로 설정하여 증빙을 등록하고 매출로 전표처리한다.</w:t>
            </w:r>
          </w:p>
          <w:p w14:paraId="361C4515" w14:textId="77777777" w:rsidR="008D0B1A" w:rsidRPr="008D0B1A" w:rsidRDefault="008D0B1A" w:rsidP="008D0B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D0B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8D0B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‘증빙종류:세금계산서’, ‘세무구분:과세’로 설정하여 증빙을 등록하고, 매출로 전표처리 한다.</w:t>
            </w:r>
          </w:p>
          <w:p w14:paraId="7592F5F1" w14:textId="77777777" w:rsidR="00525CD8" w:rsidRPr="00F01620" w:rsidRDefault="008D0B1A" w:rsidP="008D0B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D0B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8D0B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‘증빙종류:계산서’, ‘세무구분:과세’로 설정하여 증빙을 등록하고, 매출로 전표처리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20B0D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9EA5CC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4B662B" w14:textId="77777777" w:rsidR="008D0B1A" w:rsidRDefault="008D0B1A" w:rsidP="008D0B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2020.06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99B380B" w14:textId="77777777" w:rsidR="008D0B1A" w:rsidRDefault="008D0B1A" w:rsidP="008D0B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</w:t>
            </w:r>
          </w:p>
          <w:p w14:paraId="42C1CF38" w14:textId="77777777" w:rsidR="008D0B1A" w:rsidRDefault="008D0B1A" w:rsidP="008D0B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0376D4A" w14:textId="77777777" w:rsidR="00525CD8" w:rsidRPr="00F01620" w:rsidRDefault="008D0B1A" w:rsidP="008D0B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D6EB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세금계산서 발급분 </w:t>
            </w:r>
            <w:r w:rsidRPr="00DD6EB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(1) </w:t>
            </w:r>
            <w:r w:rsidRPr="00DD6EB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란은 세금계산서 과세발급분이 반영된다.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A4D1FAB" w14:textId="77777777" w:rsidTr="00AE57C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AF9B77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EBDEF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D5DFE3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FAAA62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673DCE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BAD742" w14:textId="77777777" w:rsidR="00525CD8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E0ED8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3F7FB" w14:textId="77777777" w:rsidR="00525CD8" w:rsidRPr="00F01620" w:rsidRDefault="00A43E17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343348" wp14:editId="5DA0133E">
                  <wp:extent cx="6019800" cy="3942080"/>
                  <wp:effectExtent l="0" t="0" r="0" b="127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3942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BC4A18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144C723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5EA5F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D240A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79F2B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C5A47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43E4F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B4A3B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FA5DB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EAA12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3452C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590D7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742C9" w14:textId="77777777" w:rsidR="00525CD8" w:rsidRPr="00F01620" w:rsidRDefault="00A43E1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0F134E" wp14:editId="1A6472C0">
                  <wp:extent cx="6076950" cy="3781425"/>
                  <wp:effectExtent l="0" t="0" r="0" b="9525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378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FC787A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60F3D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77D3D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06397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D8699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56EBD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A377C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377FE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2ED5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68AAD9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AB1CB4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7910EA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6CC0976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321F65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EB3F9B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F3F5F4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F408B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81F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부가세계정</w:t>
            </w:r>
          </w:p>
        </w:tc>
      </w:tr>
      <w:tr w:rsidR="00525CD8" w:rsidRPr="00F01620" w14:paraId="4692146E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3BC18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A3E8D1" w14:textId="77777777" w:rsidR="00682C04" w:rsidRPr="00682C04" w:rsidRDefault="00A825B2" w:rsidP="00682C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682C04" w:rsidRPr="00682C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담당자는</w:t>
            </w:r>
            <w:r w:rsidR="00682C04" w:rsidRPr="00682C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부가세전표 작성을 위하여 [계정과목등록(관리자)] 화면에서 ‘부가세계정’을 설정하려고 한다. 설정에 대한 사항 중 </w:t>
            </w:r>
            <w:r w:rsidR="00682C04" w:rsidRPr="006758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682C04" w:rsidRPr="00682C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0D277CC2" w14:textId="77777777" w:rsidR="00A825B2" w:rsidRPr="00A825B2" w:rsidRDefault="00A825B2" w:rsidP="00A825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825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A825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부가세대급금은 매입세액에 대한 계정으로 [차대구분]을 '차변'으로 설정하였다.</w:t>
            </w:r>
          </w:p>
          <w:p w14:paraId="3EE9E85B" w14:textId="77777777" w:rsidR="00A825B2" w:rsidRPr="00A825B2" w:rsidRDefault="00A825B2" w:rsidP="00A825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825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A825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부가세예수금은 매출세액에 대한 계정으로 '공급가액' 관리항목은 </w:t>
            </w:r>
            <w:r w:rsidR="006078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6078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대변</w:t>
            </w:r>
            <w:r w:rsidRPr="00A825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필수</w:t>
            </w:r>
            <w:r w:rsidR="006078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A825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가 아니어도 된다.</w:t>
            </w:r>
          </w:p>
          <w:p w14:paraId="2E83C8A5" w14:textId="77777777" w:rsidR="00A825B2" w:rsidRPr="00A825B2" w:rsidRDefault="00A825B2" w:rsidP="00A825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825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A825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[전표입력] 화면에서 부가세가 면제되는 면세분이나 영세율분에 대해서도 부가세전표를 생성해야 하므로 [금액0허용여부]에 체크하였다.</w:t>
            </w:r>
          </w:p>
          <w:p w14:paraId="10B536C3" w14:textId="77777777" w:rsidR="00525CD8" w:rsidRPr="00F01620" w:rsidRDefault="00A825B2" w:rsidP="00A825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825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A825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부가세대급금과 부가세예수금 계정에 해당되는 관리항목으로 두 계정 모두 '거래처'를 설정하였다.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02A1FF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70D6E3B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AA8ED" w14:textId="458015CB" w:rsidR="00682C04" w:rsidRDefault="00682C04" w:rsidP="00682C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03F3742" w14:textId="77777777" w:rsidR="00682C04" w:rsidRDefault="00682C04" w:rsidP="00682C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/>
                <w:b/>
                <w:bCs/>
              </w:rPr>
              <w:t>2</w:t>
            </w:r>
          </w:p>
          <w:p w14:paraId="6437AA6D" w14:textId="77777777" w:rsidR="00525CD8" w:rsidRPr="007D5DA9" w:rsidRDefault="00682C04" w:rsidP="007D5DA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 xml:space="preserve">설명 </w:t>
            </w:r>
            <w:r>
              <w:rPr>
                <w:rFonts w:ascii="맑은 고딕" w:eastAsia="맑은 고딕" w:hAnsi="맑은 고딕"/>
                <w:b/>
                <w:bCs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7D5DA9" w:rsidRPr="007D5D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부가세신고서에 반영되기 위하여 </w:t>
            </w:r>
            <w:r w:rsidR="00A825B2" w:rsidRPr="007D5D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공급가액 관리항목은 필</w:t>
            </w:r>
            <w:r w:rsidR="007D5DA9" w:rsidRPr="007D5D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수로 설정하여야 한다.</w:t>
            </w:r>
            <w:r w:rsidR="00525CD8" w:rsidRPr="007D5D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91B8EBF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68AF6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ADF8BF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2CC17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075C87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75A6F1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926E27" w14:textId="77777777" w:rsidR="00525CD8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9898B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7C0C8" w14:textId="77777777" w:rsidR="00525CD8" w:rsidRPr="00F01620" w:rsidRDefault="00682C04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92FA4E" wp14:editId="139951EA">
                  <wp:extent cx="6004560" cy="4183380"/>
                  <wp:effectExtent l="0" t="0" r="0" b="762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4560" cy="418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1402A4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3BDF0E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2A70E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FA5F2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92922D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D0C7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78FE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D89C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FF2C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5754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618B9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361A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B0AEA7" w14:textId="77777777" w:rsidR="00732119" w:rsidRPr="00F01620" w:rsidRDefault="00682C0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E82DBC" wp14:editId="152F7A30">
                  <wp:extent cx="6187440" cy="4206240"/>
                  <wp:effectExtent l="0" t="0" r="3810" b="381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440" cy="420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44F2C7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2B95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1572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E5ED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D8CC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3262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09B4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5B98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F1B8E7" w14:textId="77777777" w:rsidR="00732119" w:rsidRPr="00F01620" w:rsidRDefault="00682C0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6F44B3" wp14:editId="1CAB68E3">
                  <wp:extent cx="5966460" cy="4114800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6460" cy="411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C69B40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D976481" w14:textId="77777777" w:rsidTr="00913D6C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2D9F27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3F972D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77D9EC9" w14:textId="77777777" w:rsidTr="00913D6C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F76375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AF5AFE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293CB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2CC490" w14:textId="77777777" w:rsidR="00525CD8" w:rsidRPr="00F01620" w:rsidRDefault="00BD07A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과세기간</w:t>
            </w:r>
            <w:r w:rsidR="00913D6C" w:rsidRPr="00913D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913D6C" w:rsidRPr="00F01620" w14:paraId="46C77FC7" w14:textId="77777777" w:rsidTr="00913D6C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129A8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80B6A" w14:textId="77777777" w:rsidR="008126B1" w:rsidRPr="008126B1" w:rsidRDefault="008126B1" w:rsidP="008126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18. (주)영림산업은 ‘2021년 1기 확정’ 신고를 하기 위하여 [부가세과세기간등록]화면에서 1기 확정신고를 위한 기간을 등록하고자 한다. 담당자가 등록해야 하는 신고기간으로 옳은 것은?</w:t>
            </w:r>
          </w:p>
          <w:p w14:paraId="080AC53E" w14:textId="77777777" w:rsidR="008126B1" w:rsidRPr="008126B1" w:rsidRDefault="008126B1" w:rsidP="008126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26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2020.10.01 - 2020.12.31</w:t>
            </w:r>
          </w:p>
          <w:p w14:paraId="203D85EF" w14:textId="77777777" w:rsidR="008126B1" w:rsidRPr="008126B1" w:rsidRDefault="008126B1" w:rsidP="008126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26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2021.01.01 - 2021.03.31</w:t>
            </w:r>
          </w:p>
          <w:p w14:paraId="7347F451" w14:textId="77777777" w:rsidR="008126B1" w:rsidRPr="008126B1" w:rsidRDefault="008126B1" w:rsidP="008126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26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2021.01.01 - 2021.06.30</w:t>
            </w:r>
          </w:p>
          <w:p w14:paraId="2A74C71B" w14:textId="77777777" w:rsidR="00913D6C" w:rsidRPr="00F01620" w:rsidRDefault="008126B1" w:rsidP="008126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126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2021.04.01 - 2021.06.30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071E10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519420C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372CA1" w14:textId="77777777" w:rsidR="00913D6C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4</w:t>
            </w:r>
          </w:p>
          <w:p w14:paraId="03B80C96" w14:textId="77777777" w:rsidR="00913D6C" w:rsidRPr="00F01620" w:rsidRDefault="00913D6C" w:rsidP="00BD07A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126B1" w:rsidRPr="008126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법인사업자의</w:t>
            </w:r>
            <w:r w:rsidR="008126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8126B1" w:rsidRPr="008126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="008126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기 확정신고기간은 </w:t>
            </w:r>
            <w:r w:rsidR="008126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4.1~ 6.30</w:t>
            </w:r>
            <w:r w:rsidR="008126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이다.</w:t>
            </w:r>
          </w:p>
        </w:tc>
      </w:tr>
      <w:tr w:rsidR="00913D6C" w:rsidRPr="00F01620" w14:paraId="0DD6552E" w14:textId="77777777" w:rsidTr="00913D6C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7DD25A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FBB776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BA11F2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4F2FEE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EE8E16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CDA68E" w14:textId="77777777" w:rsidR="00913D6C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7B50C8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D6CF2A" w14:textId="77777777" w:rsidR="00913D6C" w:rsidRPr="00F01620" w:rsidRDefault="00913D6C" w:rsidP="00913D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05943">
              <w:rPr>
                <w:noProof/>
              </w:rPr>
              <w:drawing>
                <wp:inline distT="0" distB="0" distL="0" distR="0" wp14:anchorId="76E3887B" wp14:editId="11F7C37C">
                  <wp:extent cx="6038907" cy="4529470"/>
                  <wp:effectExtent l="0" t="0" r="0" b="4445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9285" cy="4552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8E6DC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EE93A7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70BC4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2B4454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0490D8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7482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C24D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13753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83C7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0968A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51F2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DB62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4DA1E8" w14:textId="77777777" w:rsidR="00732119" w:rsidRPr="00F01620" w:rsidRDefault="0000594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1315A1" wp14:editId="1C31BA6D">
                  <wp:extent cx="5996763" cy="4497716"/>
                  <wp:effectExtent l="0" t="0" r="4445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636" cy="4500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1E6EB4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99FD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98DD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6346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94A6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B986C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74C2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4588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DE1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2DD0FA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1"/>
        <w:gridCol w:w="900"/>
        <w:gridCol w:w="3510"/>
        <w:gridCol w:w="1892"/>
        <w:gridCol w:w="225"/>
        <w:gridCol w:w="675"/>
        <w:gridCol w:w="105"/>
        <w:gridCol w:w="2622"/>
      </w:tblGrid>
      <w:tr w:rsidR="00525CD8" w:rsidRPr="00F01620" w14:paraId="386374D9" w14:textId="77777777" w:rsidTr="00AE57C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AE8C75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4F119D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6914260" w14:textId="77777777" w:rsidTr="00AE57C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86873E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FF2A44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055D4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D7457B" w14:textId="77777777" w:rsidR="00525CD8" w:rsidRPr="00F01620" w:rsidRDefault="00555A34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과세기간등록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CE6B67F" w14:textId="77777777" w:rsidTr="00AE57C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AC0351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07F4DF" w14:textId="77777777" w:rsidR="00C622B0" w:rsidRDefault="00C622B0" w:rsidP="00C622B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2019년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 예정신고를 하기 위하여 부가세신고서와 부속 서류를 작성하려고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[부가세신고서]화면에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부가세과세기간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 자동으로 매핑 되도록 하기 위한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부가세과세기간등록]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화면의 칼럼 구분명으로 옳은 것은?</w:t>
            </w:r>
          </w:p>
          <w:p w14:paraId="1B49DC91" w14:textId="77777777" w:rsidR="00C622B0" w:rsidRPr="00C622B0" w:rsidRDefault="00C622B0" w:rsidP="00C622B0">
            <w:pPr>
              <w:pStyle w:val="a6"/>
              <w:jc w:val="left"/>
              <w:rPr>
                <w:rFonts w:ascii="맑은 고딕" w:eastAsia="맑은 고딕" w:hAnsi="맑은 고딕"/>
                <w:b/>
                <w:bCs/>
              </w:rPr>
            </w:pPr>
            <w:r w:rsidRPr="00C622B0">
              <w:rPr>
                <w:rFonts w:ascii="맑은 고딕" w:eastAsia="맑은 고딕" w:hAnsi="맑은 고딕" w:hint="eastAsia"/>
                <w:b/>
                <w:bCs/>
              </w:rPr>
              <w:t>①</w:t>
            </w:r>
            <w:r w:rsidRPr="00C622B0">
              <w:rPr>
                <w:rFonts w:ascii="맑은 고딕" w:eastAsia="맑은 고딕" w:hAnsi="맑은 고딕"/>
                <w:b/>
                <w:bCs/>
              </w:rPr>
              <w:t xml:space="preserve"> </w:t>
            </w:r>
            <w:r w:rsidRPr="00C622B0">
              <w:rPr>
                <w:rFonts w:ascii="맑은 고딕" w:eastAsia="맑은 고딕" w:hAnsi="맑은 고딕" w:hint="eastAsia"/>
                <w:b/>
                <w:bCs/>
              </w:rPr>
              <w:t>과세기간명칭</w:t>
            </w:r>
          </w:p>
          <w:p w14:paraId="7B9F5A13" w14:textId="77777777" w:rsidR="00C622B0" w:rsidRPr="00C622B0" w:rsidRDefault="00C622B0" w:rsidP="00C622B0">
            <w:pPr>
              <w:pStyle w:val="a6"/>
              <w:jc w:val="left"/>
              <w:rPr>
                <w:rFonts w:ascii="맑은 고딕" w:eastAsia="맑은 고딕" w:hAnsi="맑은 고딕"/>
                <w:b/>
                <w:bCs/>
              </w:rPr>
            </w:pPr>
            <w:r w:rsidRPr="00C622B0">
              <w:rPr>
                <w:rFonts w:ascii="맑은 고딕" w:eastAsia="맑은 고딕" w:hAnsi="맑은 고딕" w:hint="eastAsia"/>
                <w:b/>
                <w:bCs/>
              </w:rPr>
              <w:t>② 과세기수</w:t>
            </w:r>
          </w:p>
          <w:p w14:paraId="2B4F7BF9" w14:textId="77777777" w:rsidR="00C622B0" w:rsidRPr="00C622B0" w:rsidRDefault="00C622B0" w:rsidP="00C622B0">
            <w:pPr>
              <w:pStyle w:val="a6"/>
              <w:jc w:val="left"/>
              <w:rPr>
                <w:rFonts w:ascii="맑은 고딕" w:eastAsia="맑은 고딕" w:hAnsi="맑은 고딕"/>
                <w:b/>
                <w:bCs/>
              </w:rPr>
            </w:pPr>
            <w:r w:rsidRPr="00C622B0">
              <w:rPr>
                <w:rFonts w:ascii="맑은 고딕" w:eastAsia="맑은 고딕" w:hAnsi="맑은 고딕" w:hint="eastAsia"/>
                <w:b/>
                <w:bCs/>
              </w:rPr>
              <w:t>③ 신고구분</w:t>
            </w:r>
          </w:p>
          <w:p w14:paraId="2353B6AE" w14:textId="77777777" w:rsidR="00C622B0" w:rsidRPr="00C622B0" w:rsidRDefault="00C622B0" w:rsidP="00C622B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622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 기본신고구분선택</w:t>
            </w:r>
          </w:p>
          <w:p w14:paraId="5D940607" w14:textId="77777777" w:rsidR="00525CD8" w:rsidRPr="00C622B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B82C1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7F1C68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719D45" w14:textId="77777777" w:rsidR="00C622B0" w:rsidRDefault="00C622B0" w:rsidP="00C622B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 2019.02-19</w:t>
            </w:r>
            <w:r w:rsidR="00391F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AAB3196" w14:textId="77777777" w:rsidR="00C622B0" w:rsidRDefault="00C622B0" w:rsidP="00C622B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hint="eastAsia"/>
                <w:bCs/>
              </w:rPr>
              <w:t>4</w:t>
            </w:r>
          </w:p>
          <w:p w14:paraId="149A3950" w14:textId="77777777" w:rsidR="00C622B0" w:rsidRDefault="00C622B0" w:rsidP="00C622B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설명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</w:p>
          <w:p w14:paraId="7B95623D" w14:textId="77777777" w:rsidR="00525CD8" w:rsidRPr="00F01620" w:rsidRDefault="00C622B0" w:rsidP="00C622B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/>
                <w:bCs/>
              </w:rPr>
              <w:t>“</w:t>
            </w:r>
            <w:r>
              <w:rPr>
                <w:rFonts w:ascii="맑은 고딕" w:eastAsia="맑은 고딕" w:hAnsi="맑은 고딕" w:hint="eastAsia"/>
                <w:bCs/>
              </w:rPr>
              <w:t>기본신고구분선택</w:t>
            </w:r>
            <w:r>
              <w:rPr>
                <w:rFonts w:ascii="맑은 고딕" w:eastAsia="맑은 고딕" w:hAnsi="맑은 고딕"/>
                <w:bCs/>
              </w:rPr>
              <w:t xml:space="preserve">” </w:t>
            </w:r>
            <w:r>
              <w:rPr>
                <w:rFonts w:ascii="맑은 고딕" w:eastAsia="맑은 고딕" w:hAnsi="맑은 고딕" w:hint="eastAsia"/>
                <w:bCs/>
              </w:rPr>
              <w:t>에 체크하면 해당되는 과세기간이 자동조회 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0226DC4" w14:textId="77777777" w:rsidTr="00AE57C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F3F53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11FE1E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4E89E8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0D6E4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4CBAA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A1E4ED" w14:textId="77777777" w:rsidR="00525CD8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D8116A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10DFC" w14:textId="77777777" w:rsidR="00525CD8" w:rsidRPr="00F01620" w:rsidRDefault="00AC07F3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C9A185" wp14:editId="64462E73">
                  <wp:extent cx="6162040" cy="3267986"/>
                  <wp:effectExtent l="0" t="0" r="0" b="889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6654" cy="3270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3D9BD4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3"/>
        <w:gridCol w:w="7066"/>
        <w:gridCol w:w="2981"/>
      </w:tblGrid>
      <w:tr w:rsidR="00732119" w:rsidRPr="00F01620" w14:paraId="270525A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3F857E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F102C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40492D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22D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1718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0490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29B1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8F7F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9152C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5953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0E6D6" w14:textId="77777777" w:rsidR="00732119" w:rsidRPr="00F01620" w:rsidRDefault="00AC07F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70E863" wp14:editId="4D900C69">
                  <wp:extent cx="6352540" cy="4587902"/>
                  <wp:effectExtent l="0" t="0" r="0" b="3175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7216" cy="4591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D21C3B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81CF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F769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8777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0B51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40BD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9B313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FCDE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378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35E55B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900"/>
        <w:gridCol w:w="3509"/>
        <w:gridCol w:w="1836"/>
        <w:gridCol w:w="225"/>
        <w:gridCol w:w="675"/>
        <w:gridCol w:w="105"/>
        <w:gridCol w:w="2714"/>
      </w:tblGrid>
      <w:tr w:rsidR="00525CD8" w:rsidRPr="00F01620" w14:paraId="03F9C6E4" w14:textId="77777777" w:rsidTr="00AE57C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0C2314" w14:textId="77777777" w:rsidR="00525CD8" w:rsidRPr="00F01620" w:rsidRDefault="00244CC6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AA93ED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DBA52D6" w14:textId="77777777" w:rsidTr="00AE57C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FB98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C1E78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9B98F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D0863B" w14:textId="77777777" w:rsidR="00525CD8" w:rsidRPr="00F01620" w:rsidRDefault="00A63B4D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부가세자료집계처리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52CA97F" w14:textId="77777777" w:rsidTr="00AE57C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08A793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115EFC" w14:textId="77777777" w:rsidR="009E3B40" w:rsidRPr="009E3B40" w:rsidRDefault="00A63B4D" w:rsidP="009E3B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20. </w:t>
            </w:r>
            <w:r w:rsidR="009E3B40" w:rsidRPr="009E3B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  <w:r w:rsidR="009E3B40" w:rsidRPr="009E3B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신고를 하기 위하여 [전자세금계산서집계내역비교]를 하였는데, 지니전자 매출 전표내역이 국세청 전자세금계산서에 신고된 내역보다 2건이 작아서, 국세청 전자세금계산서의 매수로 첨부그림과 같이 조정하였다. 조정매수를 반영하기 위해서 조정 후 반드시 처리해야 할 사항으로 옳은 것은? </w:t>
            </w:r>
          </w:p>
          <w:p w14:paraId="3075C64F" w14:textId="77777777" w:rsidR="009E3B40" w:rsidRPr="009E3B40" w:rsidRDefault="009E3B40" w:rsidP="009E3B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E3B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9E3B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[부가세신고전표집계]화면에서 전표집계를 한다.</w:t>
            </w:r>
          </w:p>
          <w:p w14:paraId="31459998" w14:textId="77777777" w:rsidR="009E3B40" w:rsidRPr="009E3B40" w:rsidRDefault="009E3B40" w:rsidP="009E3B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E3B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9E3B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[증빙별집계조회]화면에서 집계조회를 한다.</w:t>
            </w:r>
          </w:p>
          <w:p w14:paraId="56222E57" w14:textId="77777777" w:rsidR="009E3B40" w:rsidRPr="009E3B40" w:rsidRDefault="009E3B40" w:rsidP="009E3B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E3B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9E3B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[부가세자료집계처리]화면에서 집계처리 한다.</w:t>
            </w:r>
          </w:p>
          <w:p w14:paraId="78589C70" w14:textId="77777777" w:rsidR="00525CD8" w:rsidRPr="00F01620" w:rsidRDefault="009E3B40" w:rsidP="009E3B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E3B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9E3B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[전자세금계산서내역upload]화면에서 upload한다.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7676E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DBCBD29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B192C1" w14:textId="77777777" w:rsidR="009E3B40" w:rsidRDefault="009E3B40" w:rsidP="009E3B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 2019.04-18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357CD2F" w14:textId="77777777" w:rsidR="009E3B40" w:rsidRDefault="009E3B40" w:rsidP="009E3B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hint="eastAsia"/>
                <w:bCs/>
              </w:rPr>
              <w:t>3</w:t>
            </w:r>
          </w:p>
          <w:p w14:paraId="5A673A19" w14:textId="77777777" w:rsidR="00525CD8" w:rsidRPr="00F01620" w:rsidRDefault="009E3B40" w:rsidP="009E3B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설명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182A89">
              <w:rPr>
                <w:rFonts w:ascii="맑은 고딕" w:eastAsia="맑은 고딕" w:hAnsi="맑은 고딕"/>
                <w:bCs/>
              </w:rPr>
              <w:t>[</w:t>
            </w:r>
            <w:r>
              <w:rPr>
                <w:rFonts w:ascii="맑은 고딕" w:eastAsia="맑은 고딕" w:hAnsi="맑은 고딕" w:hint="eastAsia"/>
                <w:bCs/>
              </w:rPr>
              <w:t>부가세자료집계처리</w:t>
            </w:r>
            <w:r w:rsidRPr="00182A89">
              <w:rPr>
                <w:rFonts w:ascii="맑은 고딕" w:eastAsia="맑은 고딕" w:hAnsi="맑은 고딕" w:hint="eastAsia"/>
                <w:bCs/>
              </w:rPr>
              <w:t>]</w:t>
            </w:r>
            <w:r>
              <w:rPr>
                <w:rFonts w:ascii="맑은 고딕" w:eastAsia="맑은 고딕" w:hAnsi="맑은 고딕" w:hint="eastAsia"/>
                <w:bCs/>
              </w:rPr>
              <w:t>화면에서 집계처리를 하여야 한</w:t>
            </w:r>
            <w:r w:rsidRPr="00182A89">
              <w:rPr>
                <w:rFonts w:ascii="맑은 고딕" w:eastAsia="맑은 고딕" w:hAnsi="맑은 고딕" w:hint="eastAsia"/>
                <w:bCs/>
              </w:rPr>
              <w:t>다.</w:t>
            </w:r>
          </w:p>
        </w:tc>
      </w:tr>
      <w:tr w:rsidR="00525CD8" w:rsidRPr="00F01620" w14:paraId="42CD709B" w14:textId="77777777" w:rsidTr="00AE57C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6F53DD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F12040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6EFE5B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20D15D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0C8A44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21365B" w14:textId="77777777" w:rsidR="00525CD8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F2F315F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61481" w14:textId="77777777" w:rsidR="00525CD8" w:rsidRPr="00F01620" w:rsidRDefault="00525CD8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63B4D">
              <w:rPr>
                <w:noProof/>
              </w:rPr>
              <w:drawing>
                <wp:inline distT="0" distB="0" distL="0" distR="0" wp14:anchorId="2A38E818" wp14:editId="642CB34A">
                  <wp:extent cx="6245524" cy="3592830"/>
                  <wp:effectExtent l="0" t="0" r="3175" b="762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2034" cy="359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65B8A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83"/>
        <w:gridCol w:w="2978"/>
      </w:tblGrid>
      <w:tr w:rsidR="00732119" w:rsidRPr="00F01620" w14:paraId="2A1DD15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6AEB4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D05370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CA9F50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4044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54778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7938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72A5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53BD9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0A76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709E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CC54D" w14:textId="77777777" w:rsidR="00732119" w:rsidRPr="00F01620" w:rsidRDefault="00A63B4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E6FE2B" wp14:editId="35B17AC2">
                  <wp:extent cx="6340416" cy="3707130"/>
                  <wp:effectExtent l="0" t="0" r="3810" b="762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1683" cy="3707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03B726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2A40D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0691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1674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7762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0F22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A8F0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294D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7C8D09" w14:textId="77777777" w:rsidR="00732119" w:rsidRPr="00F01620" w:rsidRDefault="00A63B4D" w:rsidP="00A63B4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BF34B9" wp14:editId="66568BA6">
                  <wp:extent cx="6642100" cy="4195445"/>
                  <wp:effectExtent l="0" t="0" r="635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0" cy="4195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A0B4F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074BD9A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EA892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2410DD2A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9D808D" w14:textId="77777777" w:rsidR="00B456F5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50598F11" w14:textId="77777777" w:rsidR="00B456F5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16D263F5" w14:textId="77777777" w:rsidR="00B456F5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20516D3F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6ED8C90C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0DA5D649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A6AFD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68735CA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C2763F8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E32F5EA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28F4422A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6014EDA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3ADCAE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0F719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4458A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6C6F3D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13E4CAF7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D9B1847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F3F87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34C874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FADCA3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EF4988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4EAF547C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B4B1011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427B5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6401D4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6E8E6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192F3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25E3D64E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748FB94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83124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B1D36C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08A98E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5D85D4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401A6FF6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0A14255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A821C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DE2DBC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8D5CA9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8B7A9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3C6A821C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1461897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A4C19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6B61C7F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36FFD92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A5F7DD0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7E8C6EBC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D0E353A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1CCFBC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A14B9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D9C43D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4A397F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4580FB4A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C812BF0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7F89F4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C218B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FAB69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5FB3C8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B456F5" w:rsidRPr="00F01620" w14:paraId="58B4099F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03514A3" w14:textId="77777777" w:rsidR="00B456F5" w:rsidRPr="00F01620" w:rsidRDefault="00B456F5" w:rsidP="00AE57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56106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47D250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5C1292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15059" w14:textId="77777777" w:rsidR="00B456F5" w:rsidRPr="00D048E3" w:rsidRDefault="00B456F5" w:rsidP="00AE57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0DE207CF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7A152C" w14:textId="77777777" w:rsidR="00DE3BDB" w:rsidRDefault="00DE3BDB" w:rsidP="00D31DDF">
      <w:pPr>
        <w:spacing w:after="0" w:line="240" w:lineRule="auto"/>
      </w:pPr>
      <w:r>
        <w:separator/>
      </w:r>
    </w:p>
  </w:endnote>
  <w:endnote w:type="continuationSeparator" w:id="0">
    <w:p w14:paraId="2C9A2C1A" w14:textId="77777777" w:rsidR="00DE3BDB" w:rsidRDefault="00DE3BDB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altName w:val="Arial Unicode MS"/>
    <w:panose1 w:val="020B0804000101010101"/>
    <w:charset w:val="81"/>
    <w:family w:val="roman"/>
    <w:pitch w:val="variable"/>
    <w:sig w:usb0="F7002EFF" w:usb1="19DFFFFF" w:usb2="001BFDD7" w:usb3="00000000" w:csb0="001F007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87AF71" w14:textId="77777777" w:rsidR="00DE3BDB" w:rsidRDefault="00DE3BDB" w:rsidP="00D31DDF">
      <w:pPr>
        <w:spacing w:after="0" w:line="240" w:lineRule="auto"/>
      </w:pPr>
      <w:r>
        <w:separator/>
      </w:r>
    </w:p>
  </w:footnote>
  <w:footnote w:type="continuationSeparator" w:id="0">
    <w:p w14:paraId="27A8EB51" w14:textId="77777777" w:rsidR="00DE3BDB" w:rsidRDefault="00DE3BDB" w:rsidP="00D31DD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5943"/>
    <w:rsid w:val="00011CC8"/>
    <w:rsid w:val="00013BD4"/>
    <w:rsid w:val="00022A82"/>
    <w:rsid w:val="0003234F"/>
    <w:rsid w:val="000349C4"/>
    <w:rsid w:val="000404C0"/>
    <w:rsid w:val="00057156"/>
    <w:rsid w:val="00071282"/>
    <w:rsid w:val="000A2B8D"/>
    <w:rsid w:val="000A4BDB"/>
    <w:rsid w:val="000E0664"/>
    <w:rsid w:val="00107FCD"/>
    <w:rsid w:val="00122C61"/>
    <w:rsid w:val="00132D14"/>
    <w:rsid w:val="00141499"/>
    <w:rsid w:val="00153FEE"/>
    <w:rsid w:val="001706FD"/>
    <w:rsid w:val="00182783"/>
    <w:rsid w:val="001853E3"/>
    <w:rsid w:val="001923CF"/>
    <w:rsid w:val="001D695A"/>
    <w:rsid w:val="001F049A"/>
    <w:rsid w:val="00213A55"/>
    <w:rsid w:val="002265C4"/>
    <w:rsid w:val="00244CC6"/>
    <w:rsid w:val="002502C5"/>
    <w:rsid w:val="00264A07"/>
    <w:rsid w:val="002651E0"/>
    <w:rsid w:val="002804E9"/>
    <w:rsid w:val="002C5421"/>
    <w:rsid w:val="002F2950"/>
    <w:rsid w:val="002F4293"/>
    <w:rsid w:val="003061C5"/>
    <w:rsid w:val="00315CA0"/>
    <w:rsid w:val="003214C4"/>
    <w:rsid w:val="0032382A"/>
    <w:rsid w:val="00340A08"/>
    <w:rsid w:val="0035031D"/>
    <w:rsid w:val="003778D9"/>
    <w:rsid w:val="00391F82"/>
    <w:rsid w:val="003C7DBB"/>
    <w:rsid w:val="003E3EA4"/>
    <w:rsid w:val="00426043"/>
    <w:rsid w:val="00432CCF"/>
    <w:rsid w:val="0044375D"/>
    <w:rsid w:val="004735A7"/>
    <w:rsid w:val="00481FFF"/>
    <w:rsid w:val="00484215"/>
    <w:rsid w:val="00495DCF"/>
    <w:rsid w:val="004A5C0F"/>
    <w:rsid w:val="004C304F"/>
    <w:rsid w:val="00503835"/>
    <w:rsid w:val="00514579"/>
    <w:rsid w:val="00525CD8"/>
    <w:rsid w:val="00525D0E"/>
    <w:rsid w:val="00527912"/>
    <w:rsid w:val="00536B59"/>
    <w:rsid w:val="00555A34"/>
    <w:rsid w:val="00572CE9"/>
    <w:rsid w:val="00580293"/>
    <w:rsid w:val="0058289B"/>
    <w:rsid w:val="0058464C"/>
    <w:rsid w:val="005A0ABA"/>
    <w:rsid w:val="005C15C1"/>
    <w:rsid w:val="005E6E09"/>
    <w:rsid w:val="00603812"/>
    <w:rsid w:val="00607811"/>
    <w:rsid w:val="006435A5"/>
    <w:rsid w:val="006512E0"/>
    <w:rsid w:val="00655298"/>
    <w:rsid w:val="00661A82"/>
    <w:rsid w:val="00661B62"/>
    <w:rsid w:val="00662374"/>
    <w:rsid w:val="006645F8"/>
    <w:rsid w:val="00672D9D"/>
    <w:rsid w:val="0067587B"/>
    <w:rsid w:val="006761A8"/>
    <w:rsid w:val="00682C04"/>
    <w:rsid w:val="0069514E"/>
    <w:rsid w:val="006A63EA"/>
    <w:rsid w:val="006B311B"/>
    <w:rsid w:val="006C1A52"/>
    <w:rsid w:val="006D0B5B"/>
    <w:rsid w:val="006D6F5C"/>
    <w:rsid w:val="0070699E"/>
    <w:rsid w:val="00716040"/>
    <w:rsid w:val="007209B1"/>
    <w:rsid w:val="00721E4D"/>
    <w:rsid w:val="0072409E"/>
    <w:rsid w:val="00732119"/>
    <w:rsid w:val="0075411E"/>
    <w:rsid w:val="00776DD8"/>
    <w:rsid w:val="007B2BE8"/>
    <w:rsid w:val="007B641C"/>
    <w:rsid w:val="007D5DA9"/>
    <w:rsid w:val="007E73AF"/>
    <w:rsid w:val="007F04A2"/>
    <w:rsid w:val="00803D61"/>
    <w:rsid w:val="00807934"/>
    <w:rsid w:val="008126B1"/>
    <w:rsid w:val="0083191F"/>
    <w:rsid w:val="00854733"/>
    <w:rsid w:val="00872CF0"/>
    <w:rsid w:val="00876141"/>
    <w:rsid w:val="0088094D"/>
    <w:rsid w:val="0088142E"/>
    <w:rsid w:val="0088794A"/>
    <w:rsid w:val="008B153D"/>
    <w:rsid w:val="008B5007"/>
    <w:rsid w:val="008D0B1A"/>
    <w:rsid w:val="008E4666"/>
    <w:rsid w:val="008E510A"/>
    <w:rsid w:val="008F5950"/>
    <w:rsid w:val="00900315"/>
    <w:rsid w:val="00906463"/>
    <w:rsid w:val="00913D6C"/>
    <w:rsid w:val="00920096"/>
    <w:rsid w:val="009237EC"/>
    <w:rsid w:val="00954F19"/>
    <w:rsid w:val="009573BA"/>
    <w:rsid w:val="00983A83"/>
    <w:rsid w:val="00983DD0"/>
    <w:rsid w:val="009A221A"/>
    <w:rsid w:val="009C5CDA"/>
    <w:rsid w:val="009D7814"/>
    <w:rsid w:val="009E3B40"/>
    <w:rsid w:val="009F1C68"/>
    <w:rsid w:val="009F60EF"/>
    <w:rsid w:val="00A0726D"/>
    <w:rsid w:val="00A24803"/>
    <w:rsid w:val="00A43E17"/>
    <w:rsid w:val="00A52E08"/>
    <w:rsid w:val="00A56941"/>
    <w:rsid w:val="00A60409"/>
    <w:rsid w:val="00A63B4D"/>
    <w:rsid w:val="00A67CD9"/>
    <w:rsid w:val="00A73BFC"/>
    <w:rsid w:val="00A825B2"/>
    <w:rsid w:val="00A82FF7"/>
    <w:rsid w:val="00AA52AE"/>
    <w:rsid w:val="00AA6BB3"/>
    <w:rsid w:val="00AC07F3"/>
    <w:rsid w:val="00AC5576"/>
    <w:rsid w:val="00AE0A5B"/>
    <w:rsid w:val="00AE57CB"/>
    <w:rsid w:val="00B02171"/>
    <w:rsid w:val="00B16599"/>
    <w:rsid w:val="00B456F5"/>
    <w:rsid w:val="00B50EBF"/>
    <w:rsid w:val="00B515D6"/>
    <w:rsid w:val="00B82A9D"/>
    <w:rsid w:val="00B95CCC"/>
    <w:rsid w:val="00BA64B7"/>
    <w:rsid w:val="00BB4CCA"/>
    <w:rsid w:val="00BD07A5"/>
    <w:rsid w:val="00BD6C53"/>
    <w:rsid w:val="00BD7247"/>
    <w:rsid w:val="00BF5622"/>
    <w:rsid w:val="00C01B4D"/>
    <w:rsid w:val="00C01FBA"/>
    <w:rsid w:val="00C13093"/>
    <w:rsid w:val="00C15B8F"/>
    <w:rsid w:val="00C20780"/>
    <w:rsid w:val="00C2304E"/>
    <w:rsid w:val="00C31632"/>
    <w:rsid w:val="00C337AA"/>
    <w:rsid w:val="00C5718D"/>
    <w:rsid w:val="00C622B0"/>
    <w:rsid w:val="00C634F5"/>
    <w:rsid w:val="00C708E5"/>
    <w:rsid w:val="00C70AA5"/>
    <w:rsid w:val="00C87CA6"/>
    <w:rsid w:val="00C97A77"/>
    <w:rsid w:val="00CB19B9"/>
    <w:rsid w:val="00CD7103"/>
    <w:rsid w:val="00CE178F"/>
    <w:rsid w:val="00CF4C68"/>
    <w:rsid w:val="00CF5EA5"/>
    <w:rsid w:val="00D0328F"/>
    <w:rsid w:val="00D048E3"/>
    <w:rsid w:val="00D05D0C"/>
    <w:rsid w:val="00D17F7C"/>
    <w:rsid w:val="00D21817"/>
    <w:rsid w:val="00D31DDF"/>
    <w:rsid w:val="00D37BC1"/>
    <w:rsid w:val="00D449A6"/>
    <w:rsid w:val="00D50D67"/>
    <w:rsid w:val="00D55B9A"/>
    <w:rsid w:val="00D602E2"/>
    <w:rsid w:val="00D81EE6"/>
    <w:rsid w:val="00D870D5"/>
    <w:rsid w:val="00D9117F"/>
    <w:rsid w:val="00D913F3"/>
    <w:rsid w:val="00D92B55"/>
    <w:rsid w:val="00D9346C"/>
    <w:rsid w:val="00DB5F0E"/>
    <w:rsid w:val="00DC1688"/>
    <w:rsid w:val="00DC479C"/>
    <w:rsid w:val="00DC4E03"/>
    <w:rsid w:val="00DD16DD"/>
    <w:rsid w:val="00DE3BDB"/>
    <w:rsid w:val="00DE7D5C"/>
    <w:rsid w:val="00DF37B5"/>
    <w:rsid w:val="00E02E06"/>
    <w:rsid w:val="00E04A38"/>
    <w:rsid w:val="00E56059"/>
    <w:rsid w:val="00E5651A"/>
    <w:rsid w:val="00E60D38"/>
    <w:rsid w:val="00E638B6"/>
    <w:rsid w:val="00E6562B"/>
    <w:rsid w:val="00E815EE"/>
    <w:rsid w:val="00E87BCC"/>
    <w:rsid w:val="00EA1FF7"/>
    <w:rsid w:val="00EB11FA"/>
    <w:rsid w:val="00EC3AF9"/>
    <w:rsid w:val="00EF5931"/>
    <w:rsid w:val="00F01620"/>
    <w:rsid w:val="00F10E2C"/>
    <w:rsid w:val="00F40293"/>
    <w:rsid w:val="00F6088F"/>
    <w:rsid w:val="00F67BD1"/>
    <w:rsid w:val="00F7343D"/>
    <w:rsid w:val="00F805B2"/>
    <w:rsid w:val="00F9611B"/>
    <w:rsid w:val="00FB1111"/>
    <w:rsid w:val="00FB72F1"/>
    <w:rsid w:val="00FC208A"/>
    <w:rsid w:val="00FC3994"/>
    <w:rsid w:val="00FC4DC4"/>
    <w:rsid w:val="00FD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1F6AC1D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customStyle="1" w:styleId="a6">
    <w:name w:val="바탕글"/>
    <w:basedOn w:val="a"/>
    <w:rsid w:val="00C622B0"/>
    <w:pPr>
      <w:spacing w:after="0" w:line="384" w:lineRule="auto"/>
      <w:textAlignment w:val="baseline"/>
    </w:pPr>
    <w:rPr>
      <w:rFonts w:ascii="함초롬바탕" w:eastAsia="굴림" w:hAnsi="굴림" w:cs="굴림"/>
      <w:color w:val="000000"/>
      <w:kern w:val="0"/>
      <w:szCs w:val="20"/>
    </w:rPr>
  </w:style>
  <w:style w:type="paragraph" w:styleId="a7">
    <w:name w:val="List Paragraph"/>
    <w:basedOn w:val="a"/>
    <w:uiPriority w:val="34"/>
    <w:qFormat/>
    <w:rsid w:val="00B515D6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C3D1E9-D04A-462B-BB7C-434D442213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42</Pages>
  <Words>1298</Words>
  <Characters>7400</Characters>
  <Application>Microsoft Office Word</Application>
  <DocSecurity>0</DocSecurity>
  <Lines>61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12</cp:revision>
  <dcterms:created xsi:type="dcterms:W3CDTF">2021-05-10T13:05:00Z</dcterms:created>
  <dcterms:modified xsi:type="dcterms:W3CDTF">2021-05-12T23:51:00Z</dcterms:modified>
</cp:coreProperties>
</file>